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09C3" w:rsidRPr="001E7EC7" w:rsidRDefault="008709C3" w:rsidP="00451073">
      <w:pPr>
        <w:spacing w:after="0"/>
        <w:contextualSpacing/>
        <w:jc w:val="center"/>
        <w:rPr>
          <w:rFonts w:ascii="Times New Roman" w:hAnsi="Times New Roman"/>
          <w:b/>
        </w:rPr>
      </w:pPr>
      <w:r w:rsidRPr="001E7EC7">
        <w:rPr>
          <w:rFonts w:ascii="Times New Roman" w:hAnsi="Times New Roman"/>
          <w:b/>
        </w:rPr>
        <w:t xml:space="preserve">FORMAT ANALISIS KETERKAITAN KI DAN KD </w:t>
      </w:r>
    </w:p>
    <w:p w:rsidR="00451073" w:rsidRPr="001E7EC7" w:rsidRDefault="008709C3" w:rsidP="00451073">
      <w:pPr>
        <w:spacing w:after="0"/>
        <w:contextualSpacing/>
        <w:jc w:val="center"/>
        <w:rPr>
          <w:rFonts w:ascii="Times New Roman" w:hAnsi="Times New Roman"/>
          <w:b/>
        </w:rPr>
      </w:pPr>
      <w:r w:rsidRPr="001E7EC7">
        <w:rPr>
          <w:rFonts w:ascii="Times New Roman" w:hAnsi="Times New Roman"/>
          <w:b/>
        </w:rPr>
        <w:t>DENGAN IPK DAN MATERI PEMBELAJARAN</w:t>
      </w:r>
    </w:p>
    <w:p w:rsidR="00451073" w:rsidRPr="001E7EC7" w:rsidRDefault="00451073" w:rsidP="00451073">
      <w:pPr>
        <w:spacing w:after="0"/>
        <w:contextualSpacing/>
        <w:jc w:val="center"/>
        <w:rPr>
          <w:rFonts w:ascii="Times New Roman" w:hAnsi="Times New Roman"/>
          <w:b/>
        </w:rPr>
      </w:pPr>
    </w:p>
    <w:tbl>
      <w:tblPr>
        <w:tblW w:w="6148" w:type="dxa"/>
        <w:jc w:val="center"/>
        <w:tblLook w:val="04A0" w:firstRow="1" w:lastRow="0" w:firstColumn="1" w:lastColumn="0" w:noHBand="0" w:noVBand="1"/>
      </w:tblPr>
      <w:tblGrid>
        <w:gridCol w:w="2729"/>
        <w:gridCol w:w="283"/>
        <w:gridCol w:w="3136"/>
      </w:tblGrid>
      <w:tr w:rsidR="008709C3" w:rsidRPr="001E7EC7" w:rsidTr="001C55E7">
        <w:trPr>
          <w:jc w:val="center"/>
        </w:trPr>
        <w:tc>
          <w:tcPr>
            <w:tcW w:w="2729" w:type="dxa"/>
            <w:shd w:val="clear" w:color="auto" w:fill="auto"/>
            <w:hideMark/>
          </w:tcPr>
          <w:p w:rsidR="008709C3" w:rsidRPr="001E7EC7" w:rsidRDefault="008709C3" w:rsidP="001C55E7">
            <w:pPr>
              <w:spacing w:after="0"/>
              <w:rPr>
                <w:rFonts w:ascii="Times New Roman" w:hAnsi="Times New Roman"/>
              </w:rPr>
            </w:pPr>
            <w:r w:rsidRPr="001E7EC7">
              <w:rPr>
                <w:rFonts w:ascii="Times New Roman" w:hAnsi="Times New Roman"/>
              </w:rPr>
              <w:t>Satuan Pendidikan</w:t>
            </w:r>
          </w:p>
        </w:tc>
        <w:tc>
          <w:tcPr>
            <w:tcW w:w="283" w:type="dxa"/>
            <w:shd w:val="clear" w:color="auto" w:fill="auto"/>
            <w:hideMark/>
          </w:tcPr>
          <w:p w:rsidR="008709C3" w:rsidRPr="001E7EC7" w:rsidRDefault="008709C3" w:rsidP="001C55E7">
            <w:pPr>
              <w:spacing w:after="0"/>
              <w:rPr>
                <w:rFonts w:ascii="Times New Roman" w:hAnsi="Times New Roman"/>
              </w:rPr>
            </w:pPr>
            <w:r w:rsidRPr="001E7EC7">
              <w:rPr>
                <w:rFonts w:ascii="Times New Roman" w:hAnsi="Times New Roman"/>
              </w:rPr>
              <w:t>:</w:t>
            </w:r>
          </w:p>
        </w:tc>
        <w:tc>
          <w:tcPr>
            <w:tcW w:w="3136" w:type="dxa"/>
            <w:shd w:val="clear" w:color="auto" w:fill="auto"/>
            <w:hideMark/>
          </w:tcPr>
          <w:p w:rsidR="008709C3" w:rsidRPr="001E7EC7" w:rsidRDefault="008709C3" w:rsidP="001C55E7">
            <w:pPr>
              <w:spacing w:after="0"/>
              <w:rPr>
                <w:rFonts w:ascii="Times New Roman" w:hAnsi="Times New Roman"/>
              </w:rPr>
            </w:pPr>
          </w:p>
        </w:tc>
      </w:tr>
      <w:tr w:rsidR="008709C3" w:rsidRPr="001E7EC7" w:rsidTr="001C55E7">
        <w:trPr>
          <w:jc w:val="center"/>
        </w:trPr>
        <w:tc>
          <w:tcPr>
            <w:tcW w:w="2729" w:type="dxa"/>
            <w:shd w:val="clear" w:color="auto" w:fill="auto"/>
            <w:hideMark/>
          </w:tcPr>
          <w:p w:rsidR="008709C3" w:rsidRPr="001E7EC7" w:rsidRDefault="008709C3" w:rsidP="001C55E7">
            <w:pPr>
              <w:spacing w:after="0"/>
              <w:rPr>
                <w:rFonts w:ascii="Times New Roman" w:hAnsi="Times New Roman"/>
              </w:rPr>
            </w:pPr>
            <w:r w:rsidRPr="001E7EC7">
              <w:rPr>
                <w:rFonts w:ascii="Times New Roman" w:hAnsi="Times New Roman"/>
              </w:rPr>
              <w:t>Mata Pelajaran</w:t>
            </w:r>
          </w:p>
        </w:tc>
        <w:tc>
          <w:tcPr>
            <w:tcW w:w="283" w:type="dxa"/>
            <w:shd w:val="clear" w:color="auto" w:fill="auto"/>
            <w:hideMark/>
          </w:tcPr>
          <w:p w:rsidR="008709C3" w:rsidRPr="001E7EC7" w:rsidRDefault="008709C3" w:rsidP="001C55E7">
            <w:pPr>
              <w:spacing w:after="0"/>
              <w:rPr>
                <w:rFonts w:ascii="Times New Roman" w:hAnsi="Times New Roman"/>
              </w:rPr>
            </w:pPr>
            <w:r w:rsidRPr="001E7EC7">
              <w:rPr>
                <w:rFonts w:ascii="Times New Roman" w:hAnsi="Times New Roman"/>
              </w:rPr>
              <w:t>:</w:t>
            </w:r>
          </w:p>
        </w:tc>
        <w:tc>
          <w:tcPr>
            <w:tcW w:w="3136" w:type="dxa"/>
            <w:shd w:val="clear" w:color="auto" w:fill="auto"/>
            <w:hideMark/>
          </w:tcPr>
          <w:p w:rsidR="008709C3" w:rsidRPr="001E7EC7" w:rsidRDefault="008709C3" w:rsidP="001C55E7">
            <w:pPr>
              <w:spacing w:after="0"/>
              <w:rPr>
                <w:rFonts w:ascii="Times New Roman" w:hAnsi="Times New Roman"/>
              </w:rPr>
            </w:pPr>
            <w:r w:rsidRPr="001E7EC7">
              <w:rPr>
                <w:rFonts w:ascii="Times New Roman" w:hAnsi="Times New Roman"/>
              </w:rPr>
              <w:t>Seni Budaya (Musik)</w:t>
            </w:r>
          </w:p>
        </w:tc>
      </w:tr>
      <w:tr w:rsidR="008709C3" w:rsidRPr="001E7EC7" w:rsidTr="001C55E7">
        <w:trPr>
          <w:jc w:val="center"/>
        </w:trPr>
        <w:tc>
          <w:tcPr>
            <w:tcW w:w="2729" w:type="dxa"/>
            <w:shd w:val="clear" w:color="auto" w:fill="auto"/>
            <w:hideMark/>
          </w:tcPr>
          <w:p w:rsidR="008709C3" w:rsidRPr="001E7EC7" w:rsidRDefault="008709C3" w:rsidP="001C55E7">
            <w:pPr>
              <w:spacing w:after="0"/>
              <w:rPr>
                <w:rFonts w:ascii="Times New Roman" w:hAnsi="Times New Roman"/>
              </w:rPr>
            </w:pPr>
            <w:r w:rsidRPr="001E7EC7">
              <w:rPr>
                <w:rFonts w:ascii="Times New Roman" w:hAnsi="Times New Roman"/>
              </w:rPr>
              <w:t>Kelas/Semester</w:t>
            </w:r>
          </w:p>
        </w:tc>
        <w:tc>
          <w:tcPr>
            <w:tcW w:w="283" w:type="dxa"/>
            <w:shd w:val="clear" w:color="auto" w:fill="auto"/>
            <w:hideMark/>
          </w:tcPr>
          <w:p w:rsidR="008709C3" w:rsidRPr="001E7EC7" w:rsidRDefault="008709C3" w:rsidP="001C55E7">
            <w:pPr>
              <w:spacing w:after="0"/>
              <w:rPr>
                <w:rFonts w:ascii="Times New Roman" w:hAnsi="Times New Roman"/>
              </w:rPr>
            </w:pPr>
            <w:r w:rsidRPr="001E7EC7">
              <w:rPr>
                <w:rFonts w:ascii="Times New Roman" w:hAnsi="Times New Roman"/>
              </w:rPr>
              <w:t>:</w:t>
            </w:r>
          </w:p>
        </w:tc>
        <w:tc>
          <w:tcPr>
            <w:tcW w:w="3136" w:type="dxa"/>
            <w:shd w:val="clear" w:color="auto" w:fill="auto"/>
            <w:hideMark/>
          </w:tcPr>
          <w:p w:rsidR="008709C3" w:rsidRPr="001E7EC7" w:rsidRDefault="008709C3" w:rsidP="001C55E7">
            <w:pPr>
              <w:spacing w:after="0"/>
              <w:rPr>
                <w:rFonts w:ascii="Times New Roman" w:hAnsi="Times New Roman"/>
              </w:rPr>
            </w:pPr>
            <w:r w:rsidRPr="001E7EC7">
              <w:rPr>
                <w:rFonts w:ascii="Times New Roman" w:hAnsi="Times New Roman"/>
              </w:rPr>
              <w:t>IX / 1-2 (Ganjil &amp; Genap)</w:t>
            </w:r>
          </w:p>
        </w:tc>
      </w:tr>
      <w:tr w:rsidR="008709C3" w:rsidRPr="001E7EC7" w:rsidTr="001C55E7">
        <w:trPr>
          <w:jc w:val="center"/>
        </w:trPr>
        <w:tc>
          <w:tcPr>
            <w:tcW w:w="2729" w:type="dxa"/>
            <w:shd w:val="clear" w:color="auto" w:fill="auto"/>
          </w:tcPr>
          <w:p w:rsidR="008709C3" w:rsidRPr="001E7EC7" w:rsidRDefault="008709C3" w:rsidP="001C55E7">
            <w:pPr>
              <w:spacing w:after="0"/>
              <w:rPr>
                <w:rFonts w:ascii="Times New Roman" w:hAnsi="Times New Roman"/>
              </w:rPr>
            </w:pPr>
            <w:r w:rsidRPr="001E7EC7">
              <w:rPr>
                <w:rFonts w:ascii="Times New Roman" w:hAnsi="Times New Roman"/>
              </w:rPr>
              <w:t>Alokasi Waktu</w:t>
            </w:r>
          </w:p>
        </w:tc>
        <w:tc>
          <w:tcPr>
            <w:tcW w:w="283" w:type="dxa"/>
            <w:shd w:val="clear" w:color="auto" w:fill="auto"/>
          </w:tcPr>
          <w:p w:rsidR="008709C3" w:rsidRPr="001E7EC7" w:rsidRDefault="008709C3" w:rsidP="001C55E7">
            <w:pPr>
              <w:spacing w:after="0"/>
              <w:rPr>
                <w:rFonts w:ascii="Times New Roman" w:hAnsi="Times New Roman"/>
              </w:rPr>
            </w:pPr>
            <w:r w:rsidRPr="001E7EC7">
              <w:rPr>
                <w:rFonts w:ascii="Times New Roman" w:hAnsi="Times New Roman"/>
              </w:rPr>
              <w:t>:</w:t>
            </w:r>
          </w:p>
        </w:tc>
        <w:tc>
          <w:tcPr>
            <w:tcW w:w="3136" w:type="dxa"/>
            <w:shd w:val="clear" w:color="auto" w:fill="auto"/>
          </w:tcPr>
          <w:p w:rsidR="008709C3" w:rsidRPr="001E7EC7" w:rsidRDefault="008709C3" w:rsidP="001C55E7">
            <w:pPr>
              <w:spacing w:after="0"/>
              <w:rPr>
                <w:rFonts w:ascii="Times New Roman" w:hAnsi="Times New Roman"/>
              </w:rPr>
            </w:pPr>
          </w:p>
        </w:tc>
      </w:tr>
      <w:tr w:rsidR="008709C3" w:rsidRPr="001E7EC7" w:rsidTr="001C55E7">
        <w:trPr>
          <w:jc w:val="center"/>
        </w:trPr>
        <w:tc>
          <w:tcPr>
            <w:tcW w:w="2729" w:type="dxa"/>
            <w:shd w:val="clear" w:color="auto" w:fill="auto"/>
            <w:hideMark/>
          </w:tcPr>
          <w:p w:rsidR="008709C3" w:rsidRPr="001E7EC7" w:rsidRDefault="008709C3" w:rsidP="001C55E7">
            <w:pPr>
              <w:spacing w:after="0"/>
              <w:rPr>
                <w:rFonts w:ascii="Times New Roman" w:hAnsi="Times New Roman"/>
              </w:rPr>
            </w:pPr>
            <w:r w:rsidRPr="001E7EC7">
              <w:rPr>
                <w:rFonts w:ascii="Times New Roman" w:hAnsi="Times New Roman"/>
              </w:rPr>
              <w:t>Tahun Pelajaran</w:t>
            </w:r>
          </w:p>
        </w:tc>
        <w:tc>
          <w:tcPr>
            <w:tcW w:w="283" w:type="dxa"/>
            <w:shd w:val="clear" w:color="auto" w:fill="auto"/>
            <w:hideMark/>
          </w:tcPr>
          <w:p w:rsidR="008709C3" w:rsidRPr="001E7EC7" w:rsidRDefault="008709C3" w:rsidP="001C55E7">
            <w:pPr>
              <w:spacing w:after="0"/>
              <w:rPr>
                <w:rFonts w:ascii="Times New Roman" w:hAnsi="Times New Roman"/>
              </w:rPr>
            </w:pPr>
            <w:r w:rsidRPr="001E7EC7">
              <w:rPr>
                <w:rFonts w:ascii="Times New Roman" w:hAnsi="Times New Roman"/>
              </w:rPr>
              <w:t>:</w:t>
            </w:r>
          </w:p>
        </w:tc>
        <w:tc>
          <w:tcPr>
            <w:tcW w:w="3136" w:type="dxa"/>
            <w:shd w:val="clear" w:color="auto" w:fill="auto"/>
            <w:hideMark/>
          </w:tcPr>
          <w:p w:rsidR="008709C3" w:rsidRPr="001E7EC7" w:rsidRDefault="008709C3" w:rsidP="001C55E7">
            <w:pPr>
              <w:spacing w:after="0"/>
              <w:rPr>
                <w:rFonts w:ascii="Times New Roman" w:hAnsi="Times New Roman"/>
              </w:rPr>
            </w:pPr>
            <w:r w:rsidRPr="001E7EC7">
              <w:rPr>
                <w:rFonts w:ascii="Times New Roman" w:hAnsi="Times New Roman"/>
              </w:rPr>
              <w:t>20…/20…</w:t>
            </w:r>
          </w:p>
        </w:tc>
      </w:tr>
    </w:tbl>
    <w:p w:rsidR="00CE0BAF" w:rsidRPr="001E7EC7" w:rsidRDefault="00CE0BAF" w:rsidP="00CE0BAF">
      <w:pPr>
        <w:tabs>
          <w:tab w:val="left" w:pos="1701"/>
          <w:tab w:val="left" w:pos="1843"/>
        </w:tabs>
        <w:spacing w:after="0"/>
        <w:contextualSpacing/>
        <w:rPr>
          <w:rFonts w:ascii="Times New Roman" w:hAnsi="Times New Roman"/>
          <w:lang w:val="id-ID"/>
        </w:rPr>
      </w:pPr>
    </w:p>
    <w:tbl>
      <w:tblPr>
        <w:tblStyle w:val="TableGrid"/>
        <w:tblW w:w="0" w:type="auto"/>
        <w:tblLook w:val="04A0" w:firstRow="1" w:lastRow="0" w:firstColumn="1" w:lastColumn="0" w:noHBand="0" w:noVBand="1"/>
      </w:tblPr>
      <w:tblGrid>
        <w:gridCol w:w="5954"/>
        <w:gridCol w:w="2684"/>
        <w:gridCol w:w="4687"/>
        <w:gridCol w:w="2543"/>
      </w:tblGrid>
      <w:tr w:rsidR="00451073" w:rsidRPr="001E7EC7" w:rsidTr="001E7EC7">
        <w:trPr>
          <w:trHeight w:val="478"/>
        </w:trPr>
        <w:tc>
          <w:tcPr>
            <w:tcW w:w="5954" w:type="dxa"/>
            <w:vAlign w:val="center"/>
          </w:tcPr>
          <w:p w:rsidR="00451073" w:rsidRPr="001E7EC7" w:rsidRDefault="00451073" w:rsidP="001E7EC7">
            <w:pPr>
              <w:rPr>
                <w:rFonts w:ascii="Times New Roman" w:hAnsi="Times New Roman"/>
                <w:b/>
              </w:rPr>
            </w:pPr>
            <w:r w:rsidRPr="001E7EC7">
              <w:rPr>
                <w:rFonts w:ascii="Times New Roman" w:hAnsi="Times New Roman"/>
                <w:b/>
              </w:rPr>
              <w:t>Kompetensi Inti</w:t>
            </w:r>
          </w:p>
        </w:tc>
        <w:tc>
          <w:tcPr>
            <w:tcW w:w="2684" w:type="dxa"/>
            <w:vAlign w:val="center"/>
          </w:tcPr>
          <w:p w:rsidR="00451073" w:rsidRPr="001E7EC7" w:rsidRDefault="00451073" w:rsidP="001E7EC7">
            <w:pPr>
              <w:rPr>
                <w:rFonts w:ascii="Times New Roman" w:hAnsi="Times New Roman"/>
                <w:b/>
              </w:rPr>
            </w:pPr>
            <w:r w:rsidRPr="001E7EC7">
              <w:rPr>
                <w:rFonts w:ascii="Times New Roman" w:hAnsi="Times New Roman"/>
                <w:b/>
              </w:rPr>
              <w:t>Kompetensi Dasar</w:t>
            </w:r>
          </w:p>
        </w:tc>
        <w:tc>
          <w:tcPr>
            <w:tcW w:w="4687" w:type="dxa"/>
            <w:vAlign w:val="center"/>
          </w:tcPr>
          <w:p w:rsidR="00451073" w:rsidRPr="001E7EC7" w:rsidRDefault="00451073" w:rsidP="001E7EC7">
            <w:pPr>
              <w:rPr>
                <w:rFonts w:ascii="Times New Roman" w:hAnsi="Times New Roman"/>
                <w:b/>
              </w:rPr>
            </w:pPr>
            <w:r w:rsidRPr="001E7EC7">
              <w:rPr>
                <w:rFonts w:ascii="Times New Roman" w:hAnsi="Times New Roman"/>
                <w:b/>
              </w:rPr>
              <w:t>Indikator</w:t>
            </w:r>
          </w:p>
        </w:tc>
        <w:tc>
          <w:tcPr>
            <w:tcW w:w="2543" w:type="dxa"/>
            <w:vAlign w:val="center"/>
          </w:tcPr>
          <w:p w:rsidR="00451073" w:rsidRPr="001E7EC7" w:rsidRDefault="00451073" w:rsidP="001E7EC7">
            <w:pPr>
              <w:spacing w:line="276" w:lineRule="auto"/>
              <w:contextualSpacing/>
              <w:rPr>
                <w:rFonts w:ascii="Times New Roman" w:hAnsi="Times New Roman"/>
                <w:b/>
              </w:rPr>
            </w:pPr>
            <w:r w:rsidRPr="001E7EC7">
              <w:rPr>
                <w:rFonts w:ascii="Times New Roman" w:hAnsi="Times New Roman"/>
                <w:b/>
              </w:rPr>
              <w:t>Materi Pembelajaran / Topik / Subtopik</w:t>
            </w:r>
          </w:p>
        </w:tc>
      </w:tr>
      <w:tr w:rsidR="00514AC7" w:rsidRPr="001E7EC7" w:rsidTr="001E7EC7">
        <w:tc>
          <w:tcPr>
            <w:tcW w:w="5954" w:type="dxa"/>
            <w:vAlign w:val="center"/>
          </w:tcPr>
          <w:p w:rsidR="00514AC7" w:rsidRPr="001E7EC7" w:rsidRDefault="00514AC7" w:rsidP="001E7EC7">
            <w:pPr>
              <w:ind w:left="513" w:hanging="513"/>
              <w:rPr>
                <w:rFonts w:ascii="Times New Roman" w:hAnsi="Times New Roman"/>
              </w:rPr>
            </w:pPr>
            <w:r w:rsidRPr="001E7EC7">
              <w:rPr>
                <w:rFonts w:ascii="Times New Roman" w:hAnsi="Times New Roman"/>
                <w:b/>
              </w:rPr>
              <w:t>KI3:</w:t>
            </w:r>
            <w:r w:rsidRPr="001E7EC7">
              <w:rPr>
                <w:rFonts w:ascii="Times New Roman" w:hAnsi="Times New Roman"/>
              </w:rPr>
              <w:t xml:space="preserve"> </w:t>
            </w:r>
            <w:r w:rsidRPr="001E7EC7">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2684" w:type="dxa"/>
            <w:vAlign w:val="center"/>
          </w:tcPr>
          <w:p w:rsidR="00514AC7" w:rsidRPr="001E7EC7" w:rsidRDefault="00514AC7" w:rsidP="001E7EC7">
            <w:pPr>
              <w:ind w:left="426" w:hanging="426"/>
              <w:rPr>
                <w:rFonts w:ascii="Times New Roman" w:hAnsi="Times New Roman"/>
              </w:rPr>
            </w:pPr>
            <w:r w:rsidRPr="001E7EC7">
              <w:rPr>
                <w:rFonts w:ascii="Times New Roman" w:hAnsi="Times New Roman"/>
              </w:rPr>
              <w:t xml:space="preserve">3.1 </w:t>
            </w:r>
            <w:r w:rsidRPr="001E7EC7">
              <w:rPr>
                <w:rFonts w:ascii="Times New Roman" w:hAnsi="Times New Roman"/>
              </w:rPr>
              <w:tab/>
              <w:t xml:space="preserve">Memahami teknik pengembangan ornamentasi melodis dan ritmis lagu dalam bentuk vokal solo/tunggal </w:t>
            </w:r>
          </w:p>
        </w:tc>
        <w:tc>
          <w:tcPr>
            <w:tcW w:w="4687" w:type="dxa"/>
            <w:vAlign w:val="center"/>
          </w:tcPr>
          <w:p w:rsidR="00514AC7" w:rsidRPr="001E7EC7" w:rsidRDefault="00514AC7" w:rsidP="001E7EC7">
            <w:pPr>
              <w:pStyle w:val="ListParagraph"/>
              <w:numPr>
                <w:ilvl w:val="0"/>
                <w:numId w:val="10"/>
              </w:numPr>
              <w:jc w:val="left"/>
              <w:rPr>
                <w:rFonts w:ascii="Times New Roman" w:hAnsi="Times New Roman"/>
                <w:sz w:val="22"/>
                <w:szCs w:val="22"/>
              </w:rPr>
            </w:pPr>
            <w:r w:rsidRPr="001E7EC7">
              <w:rPr>
                <w:rFonts w:ascii="Times New Roman" w:hAnsi="Times New Roman"/>
                <w:sz w:val="22"/>
                <w:szCs w:val="22"/>
              </w:rPr>
              <w:t>Mengidentifikasi perbedaan tayangan lagu yang telah diberi variasi dan belum</w:t>
            </w:r>
          </w:p>
          <w:p w:rsidR="00514AC7" w:rsidRPr="001E7EC7" w:rsidRDefault="00514AC7" w:rsidP="001E7EC7">
            <w:pPr>
              <w:pStyle w:val="ListParagraph"/>
              <w:numPr>
                <w:ilvl w:val="0"/>
                <w:numId w:val="10"/>
              </w:numPr>
              <w:jc w:val="left"/>
              <w:rPr>
                <w:rFonts w:ascii="Times New Roman" w:hAnsi="Times New Roman"/>
                <w:sz w:val="22"/>
                <w:szCs w:val="22"/>
              </w:rPr>
            </w:pPr>
            <w:r w:rsidRPr="001E7EC7">
              <w:rPr>
                <w:rFonts w:ascii="Times New Roman" w:hAnsi="Times New Roman"/>
                <w:sz w:val="22"/>
                <w:szCs w:val="22"/>
              </w:rPr>
              <w:t>Merumuskan cara atau teknik mengembangkan melodi  lagu untuk vokal solo/tunggal</w:t>
            </w:r>
          </w:p>
          <w:p w:rsidR="00514AC7" w:rsidRPr="001E7EC7" w:rsidRDefault="00514AC7" w:rsidP="001E7EC7">
            <w:pPr>
              <w:pStyle w:val="ListParagraph"/>
              <w:numPr>
                <w:ilvl w:val="0"/>
                <w:numId w:val="10"/>
              </w:numPr>
              <w:jc w:val="left"/>
              <w:rPr>
                <w:rFonts w:ascii="Times New Roman" w:hAnsi="Times New Roman"/>
                <w:sz w:val="22"/>
                <w:szCs w:val="22"/>
              </w:rPr>
            </w:pPr>
            <w:r w:rsidRPr="001E7EC7">
              <w:rPr>
                <w:rFonts w:ascii="Times New Roman" w:hAnsi="Times New Roman"/>
                <w:sz w:val="22"/>
                <w:szCs w:val="22"/>
              </w:rPr>
              <w:t>Menganalisis berbagai jenis variasi melodi,</w:t>
            </w:r>
          </w:p>
        </w:tc>
        <w:tc>
          <w:tcPr>
            <w:tcW w:w="2543" w:type="dxa"/>
            <w:vAlign w:val="center"/>
          </w:tcPr>
          <w:p w:rsidR="00514AC7" w:rsidRPr="001E7EC7" w:rsidRDefault="00514AC7" w:rsidP="001E7EC7">
            <w:pPr>
              <w:pStyle w:val="ListParagraph"/>
              <w:numPr>
                <w:ilvl w:val="0"/>
                <w:numId w:val="12"/>
              </w:numPr>
              <w:ind w:left="306" w:hanging="283"/>
              <w:jc w:val="left"/>
              <w:rPr>
                <w:rFonts w:ascii="Times New Roman" w:hAnsi="Times New Roman"/>
                <w:color w:val="000000" w:themeColor="text1"/>
                <w:sz w:val="22"/>
                <w:szCs w:val="22"/>
                <w:lang w:val="id-ID"/>
              </w:rPr>
            </w:pPr>
            <w:r w:rsidRPr="001E7EC7">
              <w:rPr>
                <w:rFonts w:ascii="Times New Roman" w:hAnsi="Times New Roman"/>
                <w:color w:val="000000" w:themeColor="text1"/>
                <w:sz w:val="22"/>
                <w:szCs w:val="22"/>
                <w:lang w:val="id-ID"/>
              </w:rPr>
              <w:t>Pengembangan melodi lagu untuk vokal solo/tunggal Lagu</w:t>
            </w:r>
          </w:p>
          <w:p w:rsidR="00514AC7" w:rsidRPr="001E7EC7" w:rsidRDefault="00514AC7" w:rsidP="001E7EC7">
            <w:pPr>
              <w:pStyle w:val="ListParagraph"/>
              <w:numPr>
                <w:ilvl w:val="0"/>
                <w:numId w:val="12"/>
              </w:numPr>
              <w:ind w:left="306" w:hanging="283"/>
              <w:jc w:val="left"/>
              <w:rPr>
                <w:rFonts w:ascii="Times New Roman" w:hAnsi="Times New Roman"/>
                <w:color w:val="000000" w:themeColor="text1"/>
                <w:sz w:val="22"/>
                <w:szCs w:val="22"/>
                <w:lang w:val="id-ID"/>
              </w:rPr>
            </w:pPr>
            <w:r w:rsidRPr="001E7EC7">
              <w:rPr>
                <w:rFonts w:ascii="Times New Roman" w:hAnsi="Times New Roman"/>
                <w:color w:val="000000" w:themeColor="text1"/>
                <w:sz w:val="22"/>
                <w:szCs w:val="22"/>
                <w:lang w:val="id-ID"/>
              </w:rPr>
              <w:t xml:space="preserve">Teknik/ Cara Mengembangkan melodi lagu </w:t>
            </w:r>
          </w:p>
        </w:tc>
      </w:tr>
      <w:tr w:rsidR="00514AC7" w:rsidRPr="001E7EC7" w:rsidTr="001E7EC7">
        <w:tc>
          <w:tcPr>
            <w:tcW w:w="5954" w:type="dxa"/>
            <w:vAlign w:val="center"/>
          </w:tcPr>
          <w:p w:rsidR="00514AC7" w:rsidRPr="001E7EC7" w:rsidRDefault="00514AC7" w:rsidP="001E7EC7">
            <w:pPr>
              <w:ind w:left="513" w:hanging="513"/>
              <w:rPr>
                <w:rFonts w:ascii="Times New Roman" w:hAnsi="Times New Roman"/>
              </w:rPr>
            </w:pPr>
            <w:r w:rsidRPr="001E7EC7">
              <w:rPr>
                <w:rFonts w:ascii="Times New Roman" w:hAnsi="Times New Roman"/>
                <w:b/>
              </w:rPr>
              <w:t>KI4:</w:t>
            </w:r>
            <w:r w:rsidRPr="001E7EC7">
              <w:rPr>
                <w:rFonts w:ascii="Times New Roman" w:hAnsi="Times New Roman"/>
              </w:rPr>
              <w:t xml:space="preserve"> </w:t>
            </w:r>
            <w:r w:rsidRPr="001E7EC7">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2684" w:type="dxa"/>
            <w:vAlign w:val="center"/>
          </w:tcPr>
          <w:p w:rsidR="00514AC7" w:rsidRPr="001E7EC7" w:rsidRDefault="00514AC7" w:rsidP="001E7EC7">
            <w:pPr>
              <w:ind w:left="426" w:hanging="426"/>
              <w:rPr>
                <w:rFonts w:ascii="Times New Roman" w:hAnsi="Times New Roman"/>
              </w:rPr>
            </w:pPr>
            <w:r w:rsidRPr="001E7EC7">
              <w:rPr>
                <w:rFonts w:ascii="Times New Roman" w:hAnsi="Times New Roman"/>
              </w:rPr>
              <w:t xml:space="preserve">4.1 </w:t>
            </w:r>
            <w:r w:rsidRPr="001E7EC7">
              <w:rPr>
                <w:rFonts w:ascii="Times New Roman" w:hAnsi="Times New Roman"/>
              </w:rPr>
              <w:tab/>
              <w:t xml:space="preserve">Mengembangkan ornamentasi ritmis maupun melodis lagu dalam bentuk vokal solo/tunggal </w:t>
            </w:r>
          </w:p>
        </w:tc>
        <w:tc>
          <w:tcPr>
            <w:tcW w:w="4687" w:type="dxa"/>
            <w:vAlign w:val="center"/>
          </w:tcPr>
          <w:p w:rsidR="00514AC7" w:rsidRPr="001E7EC7" w:rsidRDefault="00514AC7" w:rsidP="001E7EC7">
            <w:pPr>
              <w:pStyle w:val="ListParagraph"/>
              <w:numPr>
                <w:ilvl w:val="0"/>
                <w:numId w:val="10"/>
              </w:numPr>
              <w:jc w:val="left"/>
              <w:rPr>
                <w:rFonts w:ascii="Times New Roman" w:hAnsi="Times New Roman"/>
                <w:sz w:val="22"/>
                <w:szCs w:val="22"/>
              </w:rPr>
            </w:pPr>
            <w:r w:rsidRPr="001E7EC7">
              <w:rPr>
                <w:rFonts w:ascii="Times New Roman" w:hAnsi="Times New Roman"/>
                <w:sz w:val="22"/>
                <w:szCs w:val="22"/>
              </w:rPr>
              <w:t xml:space="preserve">Menampilkan hasil pengolahan melodi  lagu secara solo/tunggal di depan kelas </w:t>
            </w:r>
          </w:p>
          <w:p w:rsidR="00514AC7" w:rsidRPr="001E7EC7" w:rsidRDefault="00514AC7" w:rsidP="001E7EC7">
            <w:pPr>
              <w:pStyle w:val="ListParagraph"/>
              <w:numPr>
                <w:ilvl w:val="0"/>
                <w:numId w:val="10"/>
              </w:numPr>
              <w:jc w:val="left"/>
              <w:rPr>
                <w:rFonts w:ascii="Times New Roman" w:hAnsi="Times New Roman"/>
                <w:sz w:val="22"/>
                <w:szCs w:val="22"/>
              </w:rPr>
            </w:pPr>
            <w:r w:rsidRPr="001E7EC7">
              <w:rPr>
                <w:rFonts w:ascii="Times New Roman" w:hAnsi="Times New Roman"/>
                <w:sz w:val="22"/>
                <w:szCs w:val="22"/>
              </w:rPr>
              <w:t>Memaparkan  kesimpulan yang diperoleh tentang teknik pengembangan melodi lagu dalam bentuk vokal solo/tunggal</w:t>
            </w:r>
          </w:p>
        </w:tc>
        <w:tc>
          <w:tcPr>
            <w:tcW w:w="2543" w:type="dxa"/>
            <w:vAlign w:val="center"/>
          </w:tcPr>
          <w:p w:rsidR="00514AC7" w:rsidRPr="001E7EC7" w:rsidRDefault="00514AC7" w:rsidP="001E7EC7">
            <w:pPr>
              <w:pStyle w:val="ListParagraph"/>
              <w:ind w:left="0"/>
              <w:jc w:val="left"/>
              <w:rPr>
                <w:rFonts w:ascii="Times New Roman" w:hAnsi="Times New Roman"/>
                <w:color w:val="000000" w:themeColor="text1"/>
                <w:sz w:val="22"/>
                <w:szCs w:val="22"/>
                <w:lang w:val="id-ID" w:eastAsia="zh-CN"/>
              </w:rPr>
            </w:pPr>
          </w:p>
        </w:tc>
      </w:tr>
      <w:tr w:rsidR="00514AC7" w:rsidRPr="001E7EC7" w:rsidTr="001E7EC7">
        <w:tc>
          <w:tcPr>
            <w:tcW w:w="5954" w:type="dxa"/>
            <w:vAlign w:val="center"/>
          </w:tcPr>
          <w:p w:rsidR="00514AC7" w:rsidRPr="001E7EC7" w:rsidRDefault="00514AC7" w:rsidP="001E7EC7">
            <w:pPr>
              <w:ind w:left="513" w:hanging="513"/>
              <w:rPr>
                <w:rFonts w:ascii="Times New Roman" w:hAnsi="Times New Roman"/>
              </w:rPr>
            </w:pPr>
            <w:r w:rsidRPr="001E7EC7">
              <w:rPr>
                <w:rFonts w:ascii="Times New Roman" w:hAnsi="Times New Roman"/>
                <w:b/>
              </w:rPr>
              <w:t>KI3:</w:t>
            </w:r>
            <w:r w:rsidRPr="001E7EC7">
              <w:rPr>
                <w:rFonts w:ascii="Times New Roman" w:hAnsi="Times New Roman"/>
              </w:rPr>
              <w:t xml:space="preserve"> </w:t>
            </w:r>
            <w:r w:rsidRPr="001E7EC7">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2684" w:type="dxa"/>
            <w:vAlign w:val="center"/>
          </w:tcPr>
          <w:p w:rsidR="00514AC7" w:rsidRPr="001E7EC7" w:rsidRDefault="00514AC7" w:rsidP="001E7EC7">
            <w:pPr>
              <w:ind w:left="426" w:hanging="426"/>
              <w:rPr>
                <w:rFonts w:ascii="Times New Roman" w:hAnsi="Times New Roman"/>
              </w:rPr>
            </w:pPr>
            <w:r w:rsidRPr="001E7EC7">
              <w:rPr>
                <w:rFonts w:ascii="Times New Roman" w:hAnsi="Times New Roman"/>
              </w:rPr>
              <w:t xml:space="preserve">3.2 </w:t>
            </w:r>
            <w:r w:rsidRPr="001E7EC7">
              <w:rPr>
                <w:rFonts w:ascii="Times New Roman" w:hAnsi="Times New Roman"/>
              </w:rPr>
              <w:tab/>
              <w:t xml:space="preserve">Memahami teknik pengembangan ornamentasi ritmis maupun melodis lagu dalam bentuk kelompok vokal </w:t>
            </w:r>
          </w:p>
        </w:tc>
        <w:tc>
          <w:tcPr>
            <w:tcW w:w="4687" w:type="dxa"/>
            <w:vAlign w:val="center"/>
          </w:tcPr>
          <w:p w:rsidR="00514AC7" w:rsidRPr="001E7EC7" w:rsidRDefault="00514AC7" w:rsidP="001E7EC7">
            <w:pPr>
              <w:pStyle w:val="ListParagraph"/>
              <w:numPr>
                <w:ilvl w:val="0"/>
                <w:numId w:val="10"/>
              </w:numPr>
              <w:jc w:val="left"/>
              <w:rPr>
                <w:rFonts w:ascii="Times New Roman" w:hAnsi="Times New Roman"/>
                <w:sz w:val="22"/>
                <w:szCs w:val="22"/>
              </w:rPr>
            </w:pPr>
            <w:r w:rsidRPr="001E7EC7">
              <w:rPr>
                <w:rFonts w:ascii="Times New Roman" w:hAnsi="Times New Roman"/>
                <w:sz w:val="22"/>
                <w:szCs w:val="22"/>
              </w:rPr>
              <w:t>Mengidentifikasi pengembangan (arransemen) lagu untuk kelompok vokal dari tayangan audiovisual/rekaman audio/pertunjukan langsung.</w:t>
            </w:r>
          </w:p>
          <w:p w:rsidR="00514AC7" w:rsidRPr="001E7EC7" w:rsidRDefault="00514AC7" w:rsidP="001E7EC7">
            <w:pPr>
              <w:pStyle w:val="ListParagraph"/>
              <w:numPr>
                <w:ilvl w:val="0"/>
                <w:numId w:val="10"/>
              </w:numPr>
              <w:jc w:val="left"/>
              <w:rPr>
                <w:rFonts w:ascii="Times New Roman" w:hAnsi="Times New Roman"/>
                <w:sz w:val="22"/>
                <w:szCs w:val="22"/>
              </w:rPr>
            </w:pPr>
            <w:r w:rsidRPr="001E7EC7">
              <w:rPr>
                <w:rFonts w:ascii="Times New Roman" w:hAnsi="Times New Roman"/>
                <w:sz w:val="22"/>
                <w:szCs w:val="22"/>
              </w:rPr>
              <w:t>Merumuskan cara atau teknik mengembangkan ornamen  lagu untuk kelompok vokal</w:t>
            </w:r>
          </w:p>
        </w:tc>
        <w:tc>
          <w:tcPr>
            <w:tcW w:w="2543" w:type="dxa"/>
            <w:vAlign w:val="center"/>
          </w:tcPr>
          <w:p w:rsidR="00514AC7" w:rsidRPr="001E7EC7" w:rsidRDefault="00514AC7" w:rsidP="001E7EC7">
            <w:pPr>
              <w:pStyle w:val="ListParagraph"/>
              <w:numPr>
                <w:ilvl w:val="0"/>
                <w:numId w:val="13"/>
              </w:numPr>
              <w:ind w:left="306" w:hanging="283"/>
              <w:jc w:val="left"/>
              <w:rPr>
                <w:rFonts w:ascii="Times New Roman" w:hAnsi="Times New Roman"/>
                <w:color w:val="000000" w:themeColor="text1"/>
                <w:sz w:val="22"/>
                <w:szCs w:val="22"/>
                <w:lang w:val="id-ID"/>
              </w:rPr>
            </w:pPr>
            <w:r w:rsidRPr="001E7EC7">
              <w:rPr>
                <w:rFonts w:ascii="Times New Roman" w:hAnsi="Times New Roman"/>
                <w:color w:val="000000" w:themeColor="text1"/>
                <w:sz w:val="22"/>
                <w:szCs w:val="22"/>
                <w:lang w:val="id-ID"/>
              </w:rPr>
              <w:t>Aransemen lagu untuk kelompok vokal</w:t>
            </w:r>
          </w:p>
          <w:p w:rsidR="00514AC7" w:rsidRPr="001E7EC7" w:rsidRDefault="00514AC7" w:rsidP="001E7EC7">
            <w:pPr>
              <w:pStyle w:val="ListParagraph"/>
              <w:numPr>
                <w:ilvl w:val="0"/>
                <w:numId w:val="13"/>
              </w:numPr>
              <w:ind w:left="306" w:hanging="283"/>
              <w:jc w:val="left"/>
              <w:rPr>
                <w:rFonts w:ascii="Times New Roman" w:hAnsi="Times New Roman"/>
                <w:color w:val="000000" w:themeColor="text1"/>
                <w:sz w:val="22"/>
                <w:szCs w:val="22"/>
                <w:lang w:val="id-ID"/>
              </w:rPr>
            </w:pPr>
            <w:r w:rsidRPr="001E7EC7">
              <w:rPr>
                <w:rFonts w:ascii="Times New Roman" w:hAnsi="Times New Roman"/>
                <w:color w:val="000000" w:themeColor="text1"/>
                <w:sz w:val="22"/>
                <w:szCs w:val="22"/>
                <w:lang w:val="id-ID"/>
              </w:rPr>
              <w:t>Teknik/ cara mengembangkan melodi lagu dalam bentuk kelompok vokal</w:t>
            </w:r>
          </w:p>
        </w:tc>
      </w:tr>
      <w:tr w:rsidR="00514AC7" w:rsidRPr="001E7EC7" w:rsidTr="001E7EC7">
        <w:tc>
          <w:tcPr>
            <w:tcW w:w="5954" w:type="dxa"/>
            <w:vAlign w:val="center"/>
          </w:tcPr>
          <w:p w:rsidR="00514AC7" w:rsidRPr="001E7EC7" w:rsidRDefault="00514AC7" w:rsidP="001E7EC7">
            <w:pPr>
              <w:ind w:left="513" w:hanging="513"/>
              <w:rPr>
                <w:rFonts w:ascii="Times New Roman" w:hAnsi="Times New Roman"/>
              </w:rPr>
            </w:pPr>
            <w:r w:rsidRPr="001E7EC7">
              <w:rPr>
                <w:rFonts w:ascii="Times New Roman" w:hAnsi="Times New Roman"/>
                <w:b/>
              </w:rPr>
              <w:t>KI4:</w:t>
            </w:r>
            <w:r w:rsidRPr="001E7EC7">
              <w:rPr>
                <w:rFonts w:ascii="Times New Roman" w:hAnsi="Times New Roman"/>
              </w:rPr>
              <w:t xml:space="preserve"> </w:t>
            </w:r>
            <w:r w:rsidRPr="001E7EC7">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2684" w:type="dxa"/>
            <w:vAlign w:val="center"/>
          </w:tcPr>
          <w:p w:rsidR="00514AC7" w:rsidRPr="001E7EC7" w:rsidRDefault="00514AC7" w:rsidP="001E7EC7">
            <w:pPr>
              <w:ind w:left="426" w:hanging="426"/>
              <w:rPr>
                <w:rFonts w:ascii="Times New Roman" w:hAnsi="Times New Roman"/>
              </w:rPr>
            </w:pPr>
            <w:r w:rsidRPr="001E7EC7">
              <w:rPr>
                <w:rFonts w:ascii="Times New Roman" w:hAnsi="Times New Roman"/>
              </w:rPr>
              <w:t xml:space="preserve">4.2 </w:t>
            </w:r>
            <w:r w:rsidRPr="001E7EC7">
              <w:rPr>
                <w:rFonts w:ascii="Times New Roman" w:hAnsi="Times New Roman"/>
              </w:rPr>
              <w:tab/>
              <w:t xml:space="preserve">Mengembangkan ornamentasi ritmis maupun melodis lagu dalam bentuk kelompok vokal </w:t>
            </w:r>
          </w:p>
        </w:tc>
        <w:tc>
          <w:tcPr>
            <w:tcW w:w="4687" w:type="dxa"/>
            <w:vAlign w:val="center"/>
          </w:tcPr>
          <w:p w:rsidR="00514AC7" w:rsidRPr="001E7EC7" w:rsidRDefault="00514AC7" w:rsidP="001E7EC7">
            <w:pPr>
              <w:pStyle w:val="ListParagraph"/>
              <w:numPr>
                <w:ilvl w:val="0"/>
                <w:numId w:val="10"/>
              </w:numPr>
              <w:jc w:val="left"/>
              <w:rPr>
                <w:rFonts w:ascii="Times New Roman" w:hAnsi="Times New Roman"/>
                <w:sz w:val="22"/>
                <w:szCs w:val="22"/>
              </w:rPr>
            </w:pPr>
            <w:r w:rsidRPr="001E7EC7">
              <w:rPr>
                <w:rFonts w:ascii="Times New Roman" w:hAnsi="Times New Roman"/>
                <w:sz w:val="22"/>
                <w:szCs w:val="22"/>
              </w:rPr>
              <w:t>Membuat, pengembangan melodi  lagu secara sederhana untuk kelompok vokal</w:t>
            </w:r>
          </w:p>
          <w:p w:rsidR="00514AC7" w:rsidRPr="001E7EC7" w:rsidRDefault="00514AC7" w:rsidP="001E7EC7">
            <w:pPr>
              <w:pStyle w:val="ListParagraph"/>
              <w:numPr>
                <w:ilvl w:val="0"/>
                <w:numId w:val="10"/>
              </w:numPr>
              <w:jc w:val="left"/>
              <w:rPr>
                <w:rFonts w:ascii="Times New Roman" w:hAnsi="Times New Roman"/>
                <w:sz w:val="22"/>
                <w:szCs w:val="22"/>
              </w:rPr>
            </w:pPr>
            <w:r w:rsidRPr="001E7EC7">
              <w:rPr>
                <w:rFonts w:ascii="Times New Roman" w:hAnsi="Times New Roman"/>
                <w:sz w:val="22"/>
                <w:szCs w:val="22"/>
              </w:rPr>
              <w:t>Menampilkan hasil arransemen lagu untuk kelompok vokal di depan kelas</w:t>
            </w:r>
          </w:p>
          <w:p w:rsidR="00514AC7" w:rsidRPr="001E7EC7" w:rsidRDefault="00514AC7" w:rsidP="001E7EC7">
            <w:pPr>
              <w:pStyle w:val="ListParagraph"/>
              <w:numPr>
                <w:ilvl w:val="0"/>
                <w:numId w:val="10"/>
              </w:numPr>
              <w:jc w:val="left"/>
              <w:rPr>
                <w:rFonts w:ascii="Times New Roman" w:hAnsi="Times New Roman"/>
                <w:sz w:val="22"/>
                <w:szCs w:val="22"/>
              </w:rPr>
            </w:pPr>
            <w:r w:rsidRPr="001E7EC7">
              <w:rPr>
                <w:rFonts w:ascii="Times New Roman" w:hAnsi="Times New Roman"/>
                <w:sz w:val="22"/>
                <w:szCs w:val="22"/>
              </w:rPr>
              <w:t>Menilai penampilan setiap kelompok</w:t>
            </w:r>
          </w:p>
        </w:tc>
        <w:tc>
          <w:tcPr>
            <w:tcW w:w="2543" w:type="dxa"/>
            <w:vAlign w:val="center"/>
          </w:tcPr>
          <w:p w:rsidR="00514AC7" w:rsidRPr="001E7EC7" w:rsidRDefault="00514AC7" w:rsidP="001E7EC7">
            <w:pPr>
              <w:rPr>
                <w:rFonts w:ascii="Times New Roman" w:hAnsi="Times New Roman"/>
                <w:color w:val="000000" w:themeColor="text1"/>
              </w:rPr>
            </w:pPr>
          </w:p>
        </w:tc>
      </w:tr>
      <w:tr w:rsidR="00514AC7" w:rsidRPr="001E7EC7" w:rsidTr="001E7EC7">
        <w:tc>
          <w:tcPr>
            <w:tcW w:w="5954" w:type="dxa"/>
            <w:vAlign w:val="center"/>
          </w:tcPr>
          <w:p w:rsidR="00514AC7" w:rsidRPr="001E7EC7" w:rsidRDefault="00514AC7" w:rsidP="001E7EC7">
            <w:pPr>
              <w:ind w:left="513" w:hanging="513"/>
              <w:rPr>
                <w:rFonts w:ascii="Times New Roman" w:hAnsi="Times New Roman"/>
              </w:rPr>
            </w:pPr>
            <w:r w:rsidRPr="001E7EC7">
              <w:rPr>
                <w:rFonts w:ascii="Times New Roman" w:hAnsi="Times New Roman"/>
                <w:b/>
              </w:rPr>
              <w:t>KI3:</w:t>
            </w:r>
            <w:r w:rsidRPr="001E7EC7">
              <w:rPr>
                <w:rFonts w:ascii="Times New Roman" w:hAnsi="Times New Roman"/>
              </w:rPr>
              <w:t xml:space="preserve"> </w:t>
            </w:r>
            <w:r w:rsidRPr="001E7EC7">
              <w:rPr>
                <w:rFonts w:ascii="Times New Roman" w:hAnsi="Times New Roman"/>
              </w:rPr>
              <w:tab/>
              <w:t xml:space="preserve">Memahami dan menerapkan pengetahuan faktual, </w:t>
            </w:r>
            <w:r w:rsidRPr="001E7EC7">
              <w:rPr>
                <w:rFonts w:ascii="Times New Roman" w:hAnsi="Times New Roman"/>
              </w:rPr>
              <w:lastRenderedPageBreak/>
              <w:t>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2684" w:type="dxa"/>
            <w:vAlign w:val="center"/>
          </w:tcPr>
          <w:p w:rsidR="00514AC7" w:rsidRPr="001E7EC7" w:rsidRDefault="00514AC7" w:rsidP="001E7EC7">
            <w:pPr>
              <w:ind w:left="426" w:hanging="426"/>
              <w:rPr>
                <w:rFonts w:ascii="Times New Roman" w:hAnsi="Times New Roman"/>
              </w:rPr>
            </w:pPr>
            <w:r w:rsidRPr="001E7EC7">
              <w:rPr>
                <w:rFonts w:ascii="Times New Roman" w:hAnsi="Times New Roman"/>
              </w:rPr>
              <w:lastRenderedPageBreak/>
              <w:t xml:space="preserve">3.3 </w:t>
            </w:r>
            <w:r w:rsidRPr="001E7EC7">
              <w:rPr>
                <w:rFonts w:ascii="Times New Roman" w:hAnsi="Times New Roman"/>
              </w:rPr>
              <w:tab/>
              <w:t xml:space="preserve">Memahami konsep, </w:t>
            </w:r>
            <w:r w:rsidRPr="001E7EC7">
              <w:rPr>
                <w:rFonts w:ascii="Times New Roman" w:hAnsi="Times New Roman"/>
              </w:rPr>
              <w:lastRenderedPageBreak/>
              <w:t xml:space="preserve">bentuk, dan ciri-ciri musik populer </w:t>
            </w:r>
          </w:p>
        </w:tc>
        <w:tc>
          <w:tcPr>
            <w:tcW w:w="4687" w:type="dxa"/>
            <w:vAlign w:val="center"/>
          </w:tcPr>
          <w:p w:rsidR="00514AC7" w:rsidRPr="001E7EC7" w:rsidRDefault="00514AC7" w:rsidP="001E7EC7">
            <w:pPr>
              <w:pStyle w:val="ListParagraph"/>
              <w:numPr>
                <w:ilvl w:val="0"/>
                <w:numId w:val="10"/>
              </w:numPr>
              <w:jc w:val="left"/>
              <w:rPr>
                <w:rFonts w:ascii="Times New Roman" w:hAnsi="Times New Roman"/>
                <w:sz w:val="22"/>
                <w:szCs w:val="22"/>
              </w:rPr>
            </w:pPr>
            <w:r w:rsidRPr="001E7EC7">
              <w:rPr>
                <w:rFonts w:ascii="Times New Roman" w:hAnsi="Times New Roman"/>
                <w:sz w:val="22"/>
                <w:szCs w:val="22"/>
              </w:rPr>
              <w:lastRenderedPageBreak/>
              <w:t>Memahami berbagai konsep musik populer</w:t>
            </w:r>
          </w:p>
          <w:p w:rsidR="00514AC7" w:rsidRPr="001E7EC7" w:rsidRDefault="00514AC7" w:rsidP="001E7EC7">
            <w:pPr>
              <w:pStyle w:val="ListParagraph"/>
              <w:numPr>
                <w:ilvl w:val="0"/>
                <w:numId w:val="10"/>
              </w:numPr>
              <w:jc w:val="left"/>
              <w:rPr>
                <w:rFonts w:ascii="Times New Roman" w:hAnsi="Times New Roman"/>
                <w:sz w:val="22"/>
                <w:szCs w:val="22"/>
              </w:rPr>
            </w:pPr>
            <w:r w:rsidRPr="001E7EC7">
              <w:rPr>
                <w:rFonts w:ascii="Times New Roman" w:hAnsi="Times New Roman"/>
                <w:sz w:val="22"/>
                <w:szCs w:val="22"/>
              </w:rPr>
              <w:lastRenderedPageBreak/>
              <w:t>Mengidentifikasi ragam bentuk musik populer berdasarkan pengamatan pertunjukan secara langsung atau tidak langsung (melalui media)</w:t>
            </w:r>
          </w:p>
          <w:p w:rsidR="00514AC7" w:rsidRPr="001E7EC7" w:rsidRDefault="00514AC7" w:rsidP="001E7EC7">
            <w:pPr>
              <w:pStyle w:val="ListParagraph"/>
              <w:numPr>
                <w:ilvl w:val="0"/>
                <w:numId w:val="10"/>
              </w:numPr>
              <w:jc w:val="left"/>
              <w:rPr>
                <w:rFonts w:ascii="Times New Roman" w:hAnsi="Times New Roman"/>
                <w:color w:val="000000" w:themeColor="text1"/>
                <w:sz w:val="22"/>
                <w:szCs w:val="22"/>
                <w:lang w:val="id-ID"/>
              </w:rPr>
            </w:pPr>
            <w:r w:rsidRPr="001E7EC7">
              <w:rPr>
                <w:rFonts w:ascii="Times New Roman" w:hAnsi="Times New Roman"/>
                <w:sz w:val="22"/>
                <w:szCs w:val="22"/>
              </w:rPr>
              <w:t>Mengidentifikasi ciri-ciri musik populer berdasarkan pengamatan pertunjukan secara langsung atau tidak langsung (melalui media</w:t>
            </w:r>
          </w:p>
        </w:tc>
        <w:tc>
          <w:tcPr>
            <w:tcW w:w="2543" w:type="dxa"/>
            <w:vAlign w:val="center"/>
          </w:tcPr>
          <w:p w:rsidR="00514AC7" w:rsidRPr="001E7EC7" w:rsidRDefault="00514AC7" w:rsidP="001E7EC7">
            <w:pPr>
              <w:numPr>
                <w:ilvl w:val="0"/>
                <w:numId w:val="14"/>
              </w:numPr>
              <w:rPr>
                <w:rFonts w:ascii="Times New Roman" w:hAnsi="Times New Roman"/>
                <w:color w:val="000000" w:themeColor="text1"/>
                <w:lang w:val="id-ID"/>
              </w:rPr>
            </w:pPr>
            <w:r w:rsidRPr="001E7EC7">
              <w:rPr>
                <w:rFonts w:ascii="Times New Roman" w:hAnsi="Times New Roman"/>
                <w:color w:val="000000" w:themeColor="text1"/>
                <w:lang w:val="id-ID"/>
              </w:rPr>
              <w:lastRenderedPageBreak/>
              <w:t xml:space="preserve">Konsep, bentuk dan </w:t>
            </w:r>
            <w:r w:rsidRPr="001E7EC7">
              <w:rPr>
                <w:rFonts w:ascii="Times New Roman" w:hAnsi="Times New Roman"/>
                <w:color w:val="000000" w:themeColor="text1"/>
                <w:lang w:val="id-ID"/>
              </w:rPr>
              <w:lastRenderedPageBreak/>
              <w:t>ciri-ciri Musik Populer</w:t>
            </w:r>
          </w:p>
          <w:p w:rsidR="00514AC7" w:rsidRPr="001E7EC7" w:rsidRDefault="00514AC7" w:rsidP="001E7EC7">
            <w:pPr>
              <w:numPr>
                <w:ilvl w:val="0"/>
                <w:numId w:val="14"/>
              </w:numPr>
              <w:rPr>
                <w:rFonts w:ascii="Times New Roman" w:hAnsi="Times New Roman"/>
                <w:color w:val="000000" w:themeColor="text1"/>
                <w:lang w:val="id-ID"/>
              </w:rPr>
            </w:pPr>
            <w:r w:rsidRPr="001E7EC7">
              <w:rPr>
                <w:rFonts w:ascii="Times New Roman" w:hAnsi="Times New Roman"/>
                <w:color w:val="000000" w:themeColor="text1"/>
                <w:lang w:val="id-ID"/>
              </w:rPr>
              <w:t xml:space="preserve">Sajian lagu atau musik populer secara individual </w:t>
            </w:r>
          </w:p>
          <w:p w:rsidR="00514AC7" w:rsidRPr="001E7EC7" w:rsidRDefault="00514AC7" w:rsidP="001E7EC7">
            <w:pPr>
              <w:rPr>
                <w:rFonts w:ascii="Times New Roman" w:hAnsi="Times New Roman"/>
                <w:color w:val="000000" w:themeColor="text1"/>
              </w:rPr>
            </w:pPr>
          </w:p>
        </w:tc>
      </w:tr>
      <w:tr w:rsidR="00514AC7" w:rsidRPr="001E7EC7" w:rsidTr="001E7EC7">
        <w:tc>
          <w:tcPr>
            <w:tcW w:w="5954" w:type="dxa"/>
            <w:vAlign w:val="center"/>
          </w:tcPr>
          <w:p w:rsidR="00514AC7" w:rsidRPr="001E7EC7" w:rsidRDefault="00514AC7" w:rsidP="001E7EC7">
            <w:pPr>
              <w:ind w:left="513" w:hanging="513"/>
              <w:rPr>
                <w:rFonts w:ascii="Times New Roman" w:hAnsi="Times New Roman"/>
              </w:rPr>
            </w:pPr>
            <w:r w:rsidRPr="001E7EC7">
              <w:rPr>
                <w:rFonts w:ascii="Times New Roman" w:hAnsi="Times New Roman"/>
                <w:b/>
              </w:rPr>
              <w:lastRenderedPageBreak/>
              <w:t>KI4:</w:t>
            </w:r>
            <w:r w:rsidRPr="001E7EC7">
              <w:rPr>
                <w:rFonts w:ascii="Times New Roman" w:hAnsi="Times New Roman"/>
              </w:rPr>
              <w:t xml:space="preserve"> </w:t>
            </w:r>
            <w:r w:rsidRPr="001E7EC7">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2684" w:type="dxa"/>
            <w:vAlign w:val="center"/>
          </w:tcPr>
          <w:p w:rsidR="00514AC7" w:rsidRPr="001E7EC7" w:rsidRDefault="00514AC7" w:rsidP="001E7EC7">
            <w:pPr>
              <w:ind w:left="426" w:hanging="426"/>
              <w:rPr>
                <w:rFonts w:ascii="Times New Roman" w:hAnsi="Times New Roman"/>
              </w:rPr>
            </w:pPr>
            <w:r w:rsidRPr="001E7EC7">
              <w:rPr>
                <w:rFonts w:ascii="Times New Roman" w:hAnsi="Times New Roman"/>
              </w:rPr>
              <w:t xml:space="preserve">4.3 </w:t>
            </w:r>
            <w:r w:rsidRPr="001E7EC7">
              <w:rPr>
                <w:rFonts w:ascii="Times New Roman" w:hAnsi="Times New Roman"/>
              </w:rPr>
              <w:tab/>
              <w:t xml:space="preserve">Memainkan karya-karya musik populer dengan vokal dan atau alat musik secara individual </w:t>
            </w:r>
          </w:p>
        </w:tc>
        <w:tc>
          <w:tcPr>
            <w:tcW w:w="4687" w:type="dxa"/>
            <w:vAlign w:val="center"/>
          </w:tcPr>
          <w:p w:rsidR="00514AC7" w:rsidRPr="001E7EC7" w:rsidRDefault="00514AC7" w:rsidP="001E7EC7">
            <w:pPr>
              <w:pStyle w:val="ListParagraph"/>
              <w:numPr>
                <w:ilvl w:val="0"/>
                <w:numId w:val="10"/>
              </w:numPr>
              <w:jc w:val="left"/>
              <w:rPr>
                <w:rFonts w:ascii="Times New Roman" w:hAnsi="Times New Roman"/>
                <w:sz w:val="22"/>
                <w:szCs w:val="22"/>
              </w:rPr>
            </w:pPr>
            <w:r w:rsidRPr="001E7EC7">
              <w:rPr>
                <w:rFonts w:ascii="Times New Roman" w:hAnsi="Times New Roman"/>
                <w:sz w:val="22"/>
                <w:szCs w:val="22"/>
              </w:rPr>
              <w:t>Memaparkan kesimpulan yang diperoleh tentang konsep, bentuk, dan ciri-ciri musik popular</w:t>
            </w:r>
          </w:p>
          <w:p w:rsidR="00514AC7" w:rsidRPr="001E7EC7" w:rsidRDefault="00514AC7" w:rsidP="001E7EC7">
            <w:pPr>
              <w:pStyle w:val="ListParagraph"/>
              <w:numPr>
                <w:ilvl w:val="0"/>
                <w:numId w:val="10"/>
              </w:numPr>
              <w:jc w:val="left"/>
              <w:rPr>
                <w:rFonts w:ascii="Times New Roman" w:hAnsi="Times New Roman"/>
                <w:sz w:val="22"/>
                <w:szCs w:val="22"/>
              </w:rPr>
            </w:pPr>
            <w:r w:rsidRPr="001E7EC7">
              <w:rPr>
                <w:rFonts w:ascii="Times New Roman" w:hAnsi="Times New Roman"/>
                <w:sz w:val="22"/>
                <w:szCs w:val="22"/>
              </w:rPr>
              <w:t>Mengekspresikan lagu atau musik populer secara individual</w:t>
            </w:r>
          </w:p>
        </w:tc>
        <w:tc>
          <w:tcPr>
            <w:tcW w:w="2543" w:type="dxa"/>
            <w:vAlign w:val="center"/>
          </w:tcPr>
          <w:p w:rsidR="00514AC7" w:rsidRPr="001E7EC7" w:rsidRDefault="00514AC7" w:rsidP="001E7EC7">
            <w:pPr>
              <w:rPr>
                <w:rFonts w:ascii="Times New Roman" w:hAnsi="Times New Roman"/>
                <w:color w:val="000000" w:themeColor="text1"/>
              </w:rPr>
            </w:pPr>
          </w:p>
        </w:tc>
      </w:tr>
      <w:tr w:rsidR="00514AC7" w:rsidRPr="001E7EC7" w:rsidTr="001E7EC7">
        <w:tc>
          <w:tcPr>
            <w:tcW w:w="5954" w:type="dxa"/>
            <w:vAlign w:val="center"/>
          </w:tcPr>
          <w:p w:rsidR="00514AC7" w:rsidRPr="001E7EC7" w:rsidRDefault="00514AC7" w:rsidP="001E7EC7">
            <w:pPr>
              <w:ind w:left="513" w:hanging="513"/>
              <w:rPr>
                <w:rFonts w:ascii="Times New Roman" w:hAnsi="Times New Roman"/>
              </w:rPr>
            </w:pPr>
            <w:r w:rsidRPr="001E7EC7">
              <w:rPr>
                <w:rFonts w:ascii="Times New Roman" w:hAnsi="Times New Roman"/>
                <w:b/>
              </w:rPr>
              <w:t>KI3:</w:t>
            </w:r>
            <w:r w:rsidRPr="001E7EC7">
              <w:rPr>
                <w:rFonts w:ascii="Times New Roman" w:hAnsi="Times New Roman"/>
              </w:rPr>
              <w:t xml:space="preserve"> </w:t>
            </w:r>
            <w:r w:rsidRPr="001E7EC7">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2684" w:type="dxa"/>
            <w:vAlign w:val="center"/>
          </w:tcPr>
          <w:p w:rsidR="00514AC7" w:rsidRPr="001E7EC7" w:rsidRDefault="00514AC7" w:rsidP="001E7EC7">
            <w:pPr>
              <w:ind w:left="426" w:hanging="426"/>
              <w:rPr>
                <w:rFonts w:ascii="Times New Roman" w:hAnsi="Times New Roman"/>
              </w:rPr>
            </w:pPr>
            <w:r w:rsidRPr="001E7EC7">
              <w:rPr>
                <w:rFonts w:ascii="Times New Roman" w:hAnsi="Times New Roman"/>
              </w:rPr>
              <w:t xml:space="preserve">3.4 </w:t>
            </w:r>
            <w:r w:rsidRPr="001E7EC7">
              <w:rPr>
                <w:rFonts w:ascii="Times New Roman" w:hAnsi="Times New Roman"/>
              </w:rPr>
              <w:tab/>
              <w:t xml:space="preserve">Memahami pertunjukan musik populer </w:t>
            </w:r>
          </w:p>
        </w:tc>
        <w:tc>
          <w:tcPr>
            <w:tcW w:w="4687" w:type="dxa"/>
            <w:vAlign w:val="center"/>
          </w:tcPr>
          <w:p w:rsidR="00514AC7" w:rsidRPr="001E7EC7" w:rsidRDefault="00514AC7" w:rsidP="001E7EC7">
            <w:pPr>
              <w:numPr>
                <w:ilvl w:val="0"/>
                <w:numId w:val="11"/>
              </w:numPr>
              <w:ind w:left="391"/>
              <w:rPr>
                <w:rFonts w:ascii="Times New Roman" w:hAnsi="Times New Roman"/>
                <w:color w:val="000000" w:themeColor="text1"/>
                <w:lang w:val="id-ID"/>
              </w:rPr>
            </w:pPr>
            <w:r w:rsidRPr="001E7EC7">
              <w:rPr>
                <w:rFonts w:ascii="Times New Roman" w:hAnsi="Times New Roman"/>
                <w:color w:val="000000" w:themeColor="text1"/>
              </w:rPr>
              <w:t xml:space="preserve">Mengidentifikasi </w:t>
            </w:r>
            <w:r w:rsidRPr="001E7EC7">
              <w:rPr>
                <w:rFonts w:ascii="Times New Roman" w:hAnsi="Times New Roman"/>
                <w:color w:val="000000" w:themeColor="text1"/>
                <w:lang w:val="id-ID"/>
              </w:rPr>
              <w:t>perbedaan karakter pada masing-masing jenis musik popular</w:t>
            </w:r>
          </w:p>
          <w:p w:rsidR="00514AC7" w:rsidRPr="001E7EC7" w:rsidRDefault="00514AC7" w:rsidP="001E7EC7">
            <w:pPr>
              <w:numPr>
                <w:ilvl w:val="0"/>
                <w:numId w:val="11"/>
              </w:numPr>
              <w:ind w:left="391"/>
              <w:rPr>
                <w:rFonts w:ascii="Times New Roman" w:hAnsi="Times New Roman"/>
                <w:color w:val="000000" w:themeColor="text1"/>
                <w:lang w:val="id-ID"/>
              </w:rPr>
            </w:pPr>
            <w:r w:rsidRPr="001E7EC7">
              <w:rPr>
                <w:rFonts w:ascii="Times New Roman" w:hAnsi="Times New Roman"/>
                <w:color w:val="000000" w:themeColor="text1"/>
              </w:rPr>
              <w:t xml:space="preserve">Mendeskripsikan </w:t>
            </w:r>
            <w:r w:rsidRPr="001E7EC7">
              <w:rPr>
                <w:rFonts w:ascii="Times New Roman" w:hAnsi="Times New Roman"/>
                <w:color w:val="000000" w:themeColor="text1"/>
                <w:lang w:val="id-ID"/>
              </w:rPr>
              <w:t>perkembangan musik populer dan perubahan sosial budaya dalam masyarakat</w:t>
            </w:r>
          </w:p>
          <w:p w:rsidR="00514AC7" w:rsidRPr="001E7EC7" w:rsidRDefault="00514AC7" w:rsidP="001E7EC7">
            <w:pPr>
              <w:numPr>
                <w:ilvl w:val="0"/>
                <w:numId w:val="11"/>
              </w:numPr>
              <w:ind w:left="391"/>
              <w:rPr>
                <w:rFonts w:ascii="Times New Roman" w:hAnsi="Times New Roman"/>
                <w:color w:val="000000" w:themeColor="text1"/>
                <w:lang w:val="id-ID"/>
              </w:rPr>
            </w:pPr>
            <w:r w:rsidRPr="001E7EC7">
              <w:rPr>
                <w:rFonts w:ascii="Times New Roman" w:hAnsi="Times New Roman"/>
                <w:color w:val="000000" w:themeColor="text1"/>
              </w:rPr>
              <w:t xml:space="preserve">Mengidentifikasi </w:t>
            </w:r>
            <w:r w:rsidRPr="001E7EC7">
              <w:rPr>
                <w:rFonts w:ascii="Times New Roman" w:hAnsi="Times New Roman"/>
                <w:color w:val="000000" w:themeColor="text1"/>
                <w:lang w:val="id-ID"/>
              </w:rPr>
              <w:t>melodi musik populer</w:t>
            </w:r>
          </w:p>
        </w:tc>
        <w:tc>
          <w:tcPr>
            <w:tcW w:w="2543" w:type="dxa"/>
            <w:vAlign w:val="center"/>
          </w:tcPr>
          <w:p w:rsidR="00514AC7" w:rsidRPr="001E7EC7" w:rsidRDefault="00514AC7" w:rsidP="001E7EC7">
            <w:pPr>
              <w:pStyle w:val="ListParagraph"/>
              <w:numPr>
                <w:ilvl w:val="0"/>
                <w:numId w:val="13"/>
              </w:numPr>
              <w:ind w:left="165" w:hanging="165"/>
              <w:jc w:val="left"/>
              <w:rPr>
                <w:rFonts w:ascii="Times New Roman" w:hAnsi="Times New Roman"/>
                <w:color w:val="000000" w:themeColor="text1"/>
                <w:sz w:val="22"/>
                <w:szCs w:val="22"/>
                <w:lang w:val="id-ID"/>
              </w:rPr>
            </w:pPr>
            <w:r w:rsidRPr="001E7EC7">
              <w:rPr>
                <w:rFonts w:ascii="Times New Roman" w:hAnsi="Times New Roman"/>
                <w:color w:val="000000" w:themeColor="text1"/>
                <w:sz w:val="22"/>
                <w:szCs w:val="22"/>
                <w:lang w:val="id-ID"/>
              </w:rPr>
              <w:t>Pertunjukan musik popular</w:t>
            </w:r>
          </w:p>
          <w:p w:rsidR="00514AC7" w:rsidRPr="001E7EC7" w:rsidRDefault="00514AC7" w:rsidP="001E7EC7">
            <w:pPr>
              <w:pStyle w:val="ListParagraph"/>
              <w:numPr>
                <w:ilvl w:val="0"/>
                <w:numId w:val="13"/>
              </w:numPr>
              <w:ind w:left="165" w:hanging="165"/>
              <w:jc w:val="left"/>
              <w:rPr>
                <w:rFonts w:ascii="Times New Roman" w:hAnsi="Times New Roman"/>
                <w:color w:val="000000" w:themeColor="text1"/>
                <w:sz w:val="22"/>
                <w:szCs w:val="22"/>
                <w:lang w:val="id-ID"/>
              </w:rPr>
            </w:pPr>
            <w:r w:rsidRPr="001E7EC7">
              <w:rPr>
                <w:rFonts w:ascii="Times New Roman" w:hAnsi="Times New Roman"/>
                <w:color w:val="000000" w:themeColor="text1"/>
                <w:sz w:val="22"/>
                <w:szCs w:val="22"/>
                <w:lang w:val="id-ID"/>
              </w:rPr>
              <w:t>Karakteristik pertunjukan Musik Populer berdasarkan jenisnya</w:t>
            </w:r>
          </w:p>
        </w:tc>
      </w:tr>
      <w:tr w:rsidR="00514AC7" w:rsidRPr="001E7EC7" w:rsidTr="001E7EC7">
        <w:tc>
          <w:tcPr>
            <w:tcW w:w="5954" w:type="dxa"/>
            <w:vAlign w:val="center"/>
          </w:tcPr>
          <w:p w:rsidR="00514AC7" w:rsidRPr="001E7EC7" w:rsidRDefault="00514AC7" w:rsidP="001E7EC7">
            <w:pPr>
              <w:ind w:left="513" w:hanging="513"/>
              <w:rPr>
                <w:rFonts w:ascii="Times New Roman" w:hAnsi="Times New Roman"/>
              </w:rPr>
            </w:pPr>
            <w:r w:rsidRPr="001E7EC7">
              <w:rPr>
                <w:rFonts w:ascii="Times New Roman" w:hAnsi="Times New Roman"/>
                <w:b/>
              </w:rPr>
              <w:t>KI4:</w:t>
            </w:r>
            <w:r w:rsidRPr="001E7EC7">
              <w:rPr>
                <w:rFonts w:ascii="Times New Roman" w:hAnsi="Times New Roman"/>
              </w:rPr>
              <w:t xml:space="preserve"> </w:t>
            </w:r>
            <w:r w:rsidRPr="001E7EC7">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2684" w:type="dxa"/>
            <w:vAlign w:val="center"/>
          </w:tcPr>
          <w:p w:rsidR="00514AC7" w:rsidRPr="001E7EC7" w:rsidRDefault="00514AC7" w:rsidP="001E7EC7">
            <w:pPr>
              <w:ind w:left="426" w:hanging="426"/>
              <w:rPr>
                <w:rFonts w:ascii="Times New Roman" w:hAnsi="Times New Roman"/>
              </w:rPr>
            </w:pPr>
            <w:r w:rsidRPr="001E7EC7">
              <w:rPr>
                <w:rFonts w:ascii="Times New Roman" w:hAnsi="Times New Roman"/>
              </w:rPr>
              <w:t xml:space="preserve">4.4 </w:t>
            </w:r>
            <w:r w:rsidRPr="001E7EC7">
              <w:rPr>
                <w:rFonts w:ascii="Times New Roman" w:hAnsi="Times New Roman"/>
              </w:rPr>
              <w:tab/>
              <w:t xml:space="preserve">Menampilkan hasil pengembangan ornamentasi ritmis maupun melodis musik populer dalam bentuk ansambel </w:t>
            </w:r>
          </w:p>
        </w:tc>
        <w:tc>
          <w:tcPr>
            <w:tcW w:w="4687" w:type="dxa"/>
            <w:vAlign w:val="center"/>
          </w:tcPr>
          <w:p w:rsidR="00514AC7" w:rsidRPr="001E7EC7" w:rsidRDefault="00514AC7" w:rsidP="001E7EC7">
            <w:pPr>
              <w:pStyle w:val="ListParagraph"/>
              <w:numPr>
                <w:ilvl w:val="0"/>
                <w:numId w:val="10"/>
              </w:numPr>
              <w:jc w:val="left"/>
              <w:rPr>
                <w:rFonts w:ascii="Times New Roman" w:hAnsi="Times New Roman"/>
                <w:sz w:val="22"/>
                <w:szCs w:val="22"/>
              </w:rPr>
            </w:pPr>
            <w:r w:rsidRPr="001E7EC7">
              <w:rPr>
                <w:rFonts w:ascii="Times New Roman" w:hAnsi="Times New Roman"/>
                <w:sz w:val="22"/>
                <w:szCs w:val="22"/>
              </w:rPr>
              <w:t>Memainkan melodi musik populer</w:t>
            </w:r>
          </w:p>
          <w:p w:rsidR="00514AC7" w:rsidRPr="001E7EC7" w:rsidRDefault="00514AC7" w:rsidP="001E7EC7">
            <w:pPr>
              <w:pStyle w:val="ListParagraph"/>
              <w:numPr>
                <w:ilvl w:val="0"/>
                <w:numId w:val="10"/>
              </w:numPr>
              <w:jc w:val="left"/>
              <w:rPr>
                <w:rFonts w:ascii="Times New Roman" w:hAnsi="Times New Roman"/>
                <w:sz w:val="22"/>
                <w:szCs w:val="22"/>
              </w:rPr>
            </w:pPr>
            <w:r w:rsidRPr="001E7EC7">
              <w:rPr>
                <w:rFonts w:ascii="Times New Roman" w:hAnsi="Times New Roman"/>
                <w:sz w:val="22"/>
                <w:szCs w:val="22"/>
              </w:rPr>
              <w:t>Mengembangkan melodi musik populer untuk ansambel musik</w:t>
            </w:r>
          </w:p>
          <w:p w:rsidR="00514AC7" w:rsidRPr="001E7EC7" w:rsidRDefault="00514AC7" w:rsidP="001E7EC7">
            <w:pPr>
              <w:pStyle w:val="ListParagraph"/>
              <w:numPr>
                <w:ilvl w:val="0"/>
                <w:numId w:val="10"/>
              </w:numPr>
              <w:jc w:val="left"/>
              <w:rPr>
                <w:rFonts w:ascii="Times New Roman" w:hAnsi="Times New Roman"/>
                <w:sz w:val="22"/>
                <w:szCs w:val="22"/>
              </w:rPr>
            </w:pPr>
            <w:r w:rsidRPr="001E7EC7">
              <w:rPr>
                <w:rFonts w:ascii="Times New Roman" w:hAnsi="Times New Roman"/>
                <w:sz w:val="22"/>
                <w:szCs w:val="22"/>
              </w:rPr>
              <w:t>Menampilkan hasil pengembangan melodi musik populer dalam bentuk ansambel</w:t>
            </w:r>
          </w:p>
        </w:tc>
        <w:tc>
          <w:tcPr>
            <w:tcW w:w="2543" w:type="dxa"/>
            <w:vAlign w:val="center"/>
          </w:tcPr>
          <w:p w:rsidR="00514AC7" w:rsidRPr="001E7EC7" w:rsidRDefault="00514AC7" w:rsidP="001E7EC7">
            <w:pPr>
              <w:rPr>
                <w:rFonts w:ascii="Times New Roman" w:hAnsi="Times New Roman"/>
                <w:color w:val="000000" w:themeColor="text1"/>
              </w:rPr>
            </w:pPr>
          </w:p>
        </w:tc>
      </w:tr>
    </w:tbl>
    <w:p w:rsidR="00730E29" w:rsidRPr="001E7EC7" w:rsidRDefault="00730E29">
      <w:pPr>
        <w:rPr>
          <w:rFonts w:ascii="Times New Roman" w:hAnsi="Times New Roma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7510"/>
        <w:gridCol w:w="3654"/>
      </w:tblGrid>
      <w:tr w:rsidR="0095156D" w:rsidRPr="001E7EC7" w:rsidTr="0095156D">
        <w:trPr>
          <w:jc w:val="center"/>
        </w:trPr>
        <w:tc>
          <w:tcPr>
            <w:tcW w:w="3407" w:type="dxa"/>
          </w:tcPr>
          <w:p w:rsidR="0095156D" w:rsidRPr="001E7EC7" w:rsidRDefault="0095156D" w:rsidP="001C55E7">
            <w:pPr>
              <w:rPr>
                <w:rFonts w:ascii="Times New Roman" w:hAnsi="Times New Roman"/>
              </w:rPr>
            </w:pPr>
          </w:p>
          <w:p w:rsidR="0095156D" w:rsidRPr="001E7EC7" w:rsidRDefault="0095156D" w:rsidP="001C55E7">
            <w:pPr>
              <w:rPr>
                <w:rFonts w:ascii="Times New Roman" w:hAnsi="Times New Roman"/>
              </w:rPr>
            </w:pPr>
            <w:r w:rsidRPr="001E7EC7">
              <w:rPr>
                <w:rFonts w:ascii="Times New Roman" w:hAnsi="Times New Roman"/>
              </w:rPr>
              <w:t>Mengetahui,</w:t>
            </w:r>
          </w:p>
          <w:p w:rsidR="0095156D" w:rsidRPr="001E7EC7" w:rsidRDefault="0095156D" w:rsidP="001C55E7">
            <w:pPr>
              <w:rPr>
                <w:rFonts w:ascii="Times New Roman" w:hAnsi="Times New Roman"/>
              </w:rPr>
            </w:pPr>
            <w:r w:rsidRPr="001E7EC7">
              <w:rPr>
                <w:rFonts w:ascii="Times New Roman" w:hAnsi="Times New Roman"/>
              </w:rPr>
              <w:t>Kepala Sekolah</w:t>
            </w:r>
          </w:p>
          <w:p w:rsidR="0095156D" w:rsidRPr="001E7EC7" w:rsidRDefault="0095156D" w:rsidP="001C55E7">
            <w:pPr>
              <w:rPr>
                <w:rFonts w:ascii="Times New Roman" w:hAnsi="Times New Roman"/>
              </w:rPr>
            </w:pPr>
          </w:p>
          <w:p w:rsidR="0095156D" w:rsidRPr="001E7EC7" w:rsidRDefault="0095156D" w:rsidP="001C55E7">
            <w:pPr>
              <w:rPr>
                <w:rFonts w:ascii="Times New Roman" w:hAnsi="Times New Roman"/>
              </w:rPr>
            </w:pPr>
          </w:p>
          <w:p w:rsidR="0095156D" w:rsidRPr="001E7EC7" w:rsidRDefault="0095156D" w:rsidP="001C55E7">
            <w:pPr>
              <w:rPr>
                <w:rFonts w:ascii="Times New Roman" w:hAnsi="Times New Roman"/>
              </w:rPr>
            </w:pPr>
          </w:p>
          <w:p w:rsidR="0095156D" w:rsidRPr="001E7EC7" w:rsidRDefault="0095156D" w:rsidP="001C55E7">
            <w:pPr>
              <w:rPr>
                <w:rFonts w:ascii="Times New Roman" w:hAnsi="Times New Roman"/>
              </w:rPr>
            </w:pPr>
            <w:r w:rsidRPr="001E7EC7">
              <w:rPr>
                <w:rFonts w:ascii="Times New Roman" w:hAnsi="Times New Roman"/>
              </w:rPr>
              <w:t>…………………………………</w:t>
            </w:r>
          </w:p>
          <w:p w:rsidR="0095156D" w:rsidRPr="001E7EC7" w:rsidRDefault="0095156D" w:rsidP="001C55E7">
            <w:pPr>
              <w:rPr>
                <w:rFonts w:ascii="Times New Roman" w:hAnsi="Times New Roman"/>
              </w:rPr>
            </w:pPr>
            <w:r w:rsidRPr="001E7EC7">
              <w:rPr>
                <w:rFonts w:ascii="Times New Roman" w:hAnsi="Times New Roman"/>
              </w:rPr>
              <w:t>NIP. …………………………..</w:t>
            </w:r>
          </w:p>
        </w:tc>
        <w:tc>
          <w:tcPr>
            <w:tcW w:w="7510" w:type="dxa"/>
          </w:tcPr>
          <w:p w:rsidR="0095156D" w:rsidRPr="001E7EC7" w:rsidRDefault="0095156D" w:rsidP="001C55E7">
            <w:pPr>
              <w:rPr>
                <w:rFonts w:ascii="Times New Roman" w:hAnsi="Times New Roman"/>
              </w:rPr>
            </w:pPr>
          </w:p>
        </w:tc>
        <w:tc>
          <w:tcPr>
            <w:tcW w:w="3654" w:type="dxa"/>
          </w:tcPr>
          <w:p w:rsidR="0095156D" w:rsidRPr="001E7EC7" w:rsidRDefault="001E7EC7" w:rsidP="001C55E7">
            <w:pPr>
              <w:rPr>
                <w:rFonts w:ascii="Times New Roman" w:hAnsi="Times New Roman"/>
              </w:rPr>
            </w:pPr>
            <w:r>
              <w:rPr>
                <w:rFonts w:ascii="Times New Roman" w:hAnsi="Times New Roman"/>
              </w:rPr>
              <w:t>…..</w:t>
            </w:r>
            <w:r w:rsidR="0095156D" w:rsidRPr="001E7EC7">
              <w:rPr>
                <w:rFonts w:ascii="Times New Roman" w:hAnsi="Times New Roman"/>
              </w:rPr>
              <w:t>, …………………….. 20…</w:t>
            </w:r>
          </w:p>
          <w:p w:rsidR="0095156D" w:rsidRPr="001E7EC7" w:rsidRDefault="0095156D" w:rsidP="001C55E7">
            <w:pPr>
              <w:rPr>
                <w:rFonts w:ascii="Times New Roman" w:hAnsi="Times New Roman"/>
              </w:rPr>
            </w:pPr>
          </w:p>
          <w:p w:rsidR="0095156D" w:rsidRPr="001E7EC7" w:rsidRDefault="0095156D" w:rsidP="001C55E7">
            <w:pPr>
              <w:rPr>
                <w:rFonts w:ascii="Times New Roman" w:hAnsi="Times New Roman"/>
              </w:rPr>
            </w:pPr>
            <w:r w:rsidRPr="001E7EC7">
              <w:rPr>
                <w:rFonts w:ascii="Times New Roman" w:hAnsi="Times New Roman"/>
              </w:rPr>
              <w:t>Guru Mata Pelajaran</w:t>
            </w:r>
          </w:p>
          <w:p w:rsidR="0095156D" w:rsidRPr="001E7EC7" w:rsidRDefault="0095156D" w:rsidP="001C55E7">
            <w:pPr>
              <w:rPr>
                <w:rFonts w:ascii="Times New Roman" w:hAnsi="Times New Roman"/>
              </w:rPr>
            </w:pPr>
          </w:p>
          <w:p w:rsidR="0095156D" w:rsidRPr="001E7EC7" w:rsidRDefault="0095156D" w:rsidP="001C55E7">
            <w:pPr>
              <w:rPr>
                <w:rFonts w:ascii="Times New Roman" w:hAnsi="Times New Roman"/>
              </w:rPr>
            </w:pPr>
          </w:p>
          <w:p w:rsidR="0095156D" w:rsidRPr="001E7EC7" w:rsidRDefault="0095156D" w:rsidP="001C55E7">
            <w:pPr>
              <w:rPr>
                <w:rFonts w:ascii="Times New Roman" w:hAnsi="Times New Roman"/>
              </w:rPr>
            </w:pPr>
          </w:p>
          <w:p w:rsidR="0095156D" w:rsidRPr="001E7EC7" w:rsidRDefault="0095156D" w:rsidP="001C55E7">
            <w:pPr>
              <w:rPr>
                <w:rFonts w:ascii="Times New Roman" w:hAnsi="Times New Roman"/>
              </w:rPr>
            </w:pPr>
            <w:r w:rsidRPr="001E7EC7">
              <w:rPr>
                <w:rFonts w:ascii="Times New Roman" w:hAnsi="Times New Roman"/>
              </w:rPr>
              <w:t>……………………………………</w:t>
            </w:r>
          </w:p>
          <w:p w:rsidR="0095156D" w:rsidRPr="001E7EC7" w:rsidRDefault="0095156D" w:rsidP="001C55E7">
            <w:pPr>
              <w:rPr>
                <w:rFonts w:ascii="Times New Roman" w:hAnsi="Times New Roman"/>
              </w:rPr>
            </w:pPr>
            <w:r w:rsidRPr="001E7EC7">
              <w:rPr>
                <w:rFonts w:ascii="Times New Roman" w:hAnsi="Times New Roman"/>
              </w:rPr>
              <w:t>NIP. ……………………………….</w:t>
            </w:r>
          </w:p>
        </w:tc>
        <w:bookmarkStart w:id="0" w:name="_GoBack"/>
        <w:bookmarkEnd w:id="0"/>
      </w:tr>
    </w:tbl>
    <w:p w:rsidR="00730E29" w:rsidRPr="001E7EC7" w:rsidRDefault="00730E29" w:rsidP="0095156D">
      <w:pPr>
        <w:tabs>
          <w:tab w:val="left" w:pos="11340"/>
        </w:tabs>
        <w:spacing w:after="0"/>
        <w:ind w:left="1701"/>
        <w:contextualSpacing/>
        <w:rPr>
          <w:rFonts w:ascii="Times New Roman" w:hAnsi="Times New Roman"/>
        </w:rPr>
      </w:pPr>
    </w:p>
    <w:sectPr w:rsidR="00730E29" w:rsidRPr="001E7EC7" w:rsidSect="008709C3">
      <w:pgSz w:w="18711" w:h="12242" w:orient="landscape" w:code="10000"/>
      <w:pgMar w:top="1134"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76679C"/>
    <w:multiLevelType w:val="hybridMultilevel"/>
    <w:tmpl w:val="4BB82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A84C45"/>
    <w:multiLevelType w:val="hybridMultilevel"/>
    <w:tmpl w:val="4E64CD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E0771D4"/>
    <w:multiLevelType w:val="hybridMultilevel"/>
    <w:tmpl w:val="6A1E77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0C650AD"/>
    <w:multiLevelType w:val="hybridMultilevel"/>
    <w:tmpl w:val="A10E0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7F6DD0"/>
    <w:multiLevelType w:val="hybridMultilevel"/>
    <w:tmpl w:val="D91CB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6" w15:restartNumberingAfterBreak="0">
    <w:nsid w:val="3E1B4548"/>
    <w:multiLevelType w:val="hybridMultilevel"/>
    <w:tmpl w:val="48C2A92C"/>
    <w:lvl w:ilvl="0" w:tplc="0409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15:restartNumberingAfterBreak="0">
    <w:nsid w:val="51FF723A"/>
    <w:multiLevelType w:val="hybridMultilevel"/>
    <w:tmpl w:val="AD60BD22"/>
    <w:lvl w:ilvl="0" w:tplc="04090001">
      <w:start w:val="1"/>
      <w:numFmt w:val="bullet"/>
      <w:lvlText w:val=""/>
      <w:lvlJc w:val="left"/>
      <w:pPr>
        <w:ind w:left="792" w:hanging="360"/>
      </w:pPr>
      <w:rPr>
        <w:rFonts w:ascii="Symbol" w:hAnsi="Symbol" w:hint="default"/>
      </w:rPr>
    </w:lvl>
    <w:lvl w:ilvl="1" w:tplc="04210003" w:tentative="1">
      <w:start w:val="1"/>
      <w:numFmt w:val="bullet"/>
      <w:lvlText w:val="o"/>
      <w:lvlJc w:val="left"/>
      <w:pPr>
        <w:ind w:left="1512" w:hanging="360"/>
      </w:pPr>
      <w:rPr>
        <w:rFonts w:ascii="Courier New" w:hAnsi="Courier New" w:hint="default"/>
      </w:rPr>
    </w:lvl>
    <w:lvl w:ilvl="2" w:tplc="04210005" w:tentative="1">
      <w:start w:val="1"/>
      <w:numFmt w:val="bullet"/>
      <w:lvlText w:val=""/>
      <w:lvlJc w:val="left"/>
      <w:pPr>
        <w:ind w:left="2232" w:hanging="360"/>
      </w:pPr>
      <w:rPr>
        <w:rFonts w:ascii="Wingdings" w:hAnsi="Wingdings" w:hint="default"/>
      </w:rPr>
    </w:lvl>
    <w:lvl w:ilvl="3" w:tplc="04210001" w:tentative="1">
      <w:start w:val="1"/>
      <w:numFmt w:val="bullet"/>
      <w:lvlText w:val=""/>
      <w:lvlJc w:val="left"/>
      <w:pPr>
        <w:ind w:left="2952" w:hanging="360"/>
      </w:pPr>
      <w:rPr>
        <w:rFonts w:ascii="Symbol" w:hAnsi="Symbol" w:hint="default"/>
      </w:rPr>
    </w:lvl>
    <w:lvl w:ilvl="4" w:tplc="04210003" w:tentative="1">
      <w:start w:val="1"/>
      <w:numFmt w:val="bullet"/>
      <w:lvlText w:val="o"/>
      <w:lvlJc w:val="left"/>
      <w:pPr>
        <w:ind w:left="3672" w:hanging="360"/>
      </w:pPr>
      <w:rPr>
        <w:rFonts w:ascii="Courier New" w:hAnsi="Courier New" w:hint="default"/>
      </w:rPr>
    </w:lvl>
    <w:lvl w:ilvl="5" w:tplc="04210005" w:tentative="1">
      <w:start w:val="1"/>
      <w:numFmt w:val="bullet"/>
      <w:lvlText w:val=""/>
      <w:lvlJc w:val="left"/>
      <w:pPr>
        <w:ind w:left="4392" w:hanging="360"/>
      </w:pPr>
      <w:rPr>
        <w:rFonts w:ascii="Wingdings" w:hAnsi="Wingdings" w:hint="default"/>
      </w:rPr>
    </w:lvl>
    <w:lvl w:ilvl="6" w:tplc="04210001" w:tentative="1">
      <w:start w:val="1"/>
      <w:numFmt w:val="bullet"/>
      <w:lvlText w:val=""/>
      <w:lvlJc w:val="left"/>
      <w:pPr>
        <w:ind w:left="5112" w:hanging="360"/>
      </w:pPr>
      <w:rPr>
        <w:rFonts w:ascii="Symbol" w:hAnsi="Symbol" w:hint="default"/>
      </w:rPr>
    </w:lvl>
    <w:lvl w:ilvl="7" w:tplc="04210003" w:tentative="1">
      <w:start w:val="1"/>
      <w:numFmt w:val="bullet"/>
      <w:lvlText w:val="o"/>
      <w:lvlJc w:val="left"/>
      <w:pPr>
        <w:ind w:left="5832" w:hanging="360"/>
      </w:pPr>
      <w:rPr>
        <w:rFonts w:ascii="Courier New" w:hAnsi="Courier New" w:hint="default"/>
      </w:rPr>
    </w:lvl>
    <w:lvl w:ilvl="8" w:tplc="04210005" w:tentative="1">
      <w:start w:val="1"/>
      <w:numFmt w:val="bullet"/>
      <w:lvlText w:val=""/>
      <w:lvlJc w:val="left"/>
      <w:pPr>
        <w:ind w:left="6552" w:hanging="360"/>
      </w:pPr>
      <w:rPr>
        <w:rFonts w:ascii="Wingdings" w:hAnsi="Wingdings" w:hint="default"/>
      </w:rPr>
    </w:lvl>
  </w:abstractNum>
  <w:abstractNum w:abstractNumId="8" w15:restartNumberingAfterBreak="0">
    <w:nsid w:val="5DB35561"/>
    <w:multiLevelType w:val="hybridMultilevel"/>
    <w:tmpl w:val="7B0277DE"/>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9" w15:restartNumberingAfterBreak="0">
    <w:nsid w:val="67707DD7"/>
    <w:multiLevelType w:val="hybridMultilevel"/>
    <w:tmpl w:val="0A54B76A"/>
    <w:lvl w:ilvl="0" w:tplc="04090001">
      <w:start w:val="1"/>
      <w:numFmt w:val="bullet"/>
      <w:lvlText w:val=""/>
      <w:lvlJc w:val="left"/>
      <w:pPr>
        <w:ind w:left="808" w:hanging="360"/>
      </w:pPr>
      <w:rPr>
        <w:rFonts w:ascii="Symbol" w:hAnsi="Symbol" w:hint="default"/>
      </w:rPr>
    </w:lvl>
    <w:lvl w:ilvl="1" w:tplc="04090003" w:tentative="1">
      <w:start w:val="1"/>
      <w:numFmt w:val="bullet"/>
      <w:lvlText w:val="o"/>
      <w:lvlJc w:val="left"/>
      <w:pPr>
        <w:ind w:left="1528" w:hanging="360"/>
      </w:pPr>
      <w:rPr>
        <w:rFonts w:ascii="Courier New" w:hAnsi="Courier New" w:hint="default"/>
      </w:rPr>
    </w:lvl>
    <w:lvl w:ilvl="2" w:tplc="04090005" w:tentative="1">
      <w:start w:val="1"/>
      <w:numFmt w:val="bullet"/>
      <w:lvlText w:val=""/>
      <w:lvlJc w:val="left"/>
      <w:pPr>
        <w:ind w:left="2248" w:hanging="360"/>
      </w:pPr>
      <w:rPr>
        <w:rFonts w:ascii="Wingdings" w:hAnsi="Wingdings" w:hint="default"/>
      </w:rPr>
    </w:lvl>
    <w:lvl w:ilvl="3" w:tplc="04090001" w:tentative="1">
      <w:start w:val="1"/>
      <w:numFmt w:val="bullet"/>
      <w:lvlText w:val=""/>
      <w:lvlJc w:val="left"/>
      <w:pPr>
        <w:ind w:left="2968" w:hanging="360"/>
      </w:pPr>
      <w:rPr>
        <w:rFonts w:ascii="Symbol" w:hAnsi="Symbol" w:hint="default"/>
      </w:rPr>
    </w:lvl>
    <w:lvl w:ilvl="4" w:tplc="04090003" w:tentative="1">
      <w:start w:val="1"/>
      <w:numFmt w:val="bullet"/>
      <w:lvlText w:val="o"/>
      <w:lvlJc w:val="left"/>
      <w:pPr>
        <w:ind w:left="3688" w:hanging="360"/>
      </w:pPr>
      <w:rPr>
        <w:rFonts w:ascii="Courier New" w:hAnsi="Courier New" w:hint="default"/>
      </w:rPr>
    </w:lvl>
    <w:lvl w:ilvl="5" w:tplc="04090005" w:tentative="1">
      <w:start w:val="1"/>
      <w:numFmt w:val="bullet"/>
      <w:lvlText w:val=""/>
      <w:lvlJc w:val="left"/>
      <w:pPr>
        <w:ind w:left="4408" w:hanging="360"/>
      </w:pPr>
      <w:rPr>
        <w:rFonts w:ascii="Wingdings" w:hAnsi="Wingdings" w:hint="default"/>
      </w:rPr>
    </w:lvl>
    <w:lvl w:ilvl="6" w:tplc="04090001" w:tentative="1">
      <w:start w:val="1"/>
      <w:numFmt w:val="bullet"/>
      <w:lvlText w:val=""/>
      <w:lvlJc w:val="left"/>
      <w:pPr>
        <w:ind w:left="5128" w:hanging="360"/>
      </w:pPr>
      <w:rPr>
        <w:rFonts w:ascii="Symbol" w:hAnsi="Symbol" w:hint="default"/>
      </w:rPr>
    </w:lvl>
    <w:lvl w:ilvl="7" w:tplc="04090003" w:tentative="1">
      <w:start w:val="1"/>
      <w:numFmt w:val="bullet"/>
      <w:lvlText w:val="o"/>
      <w:lvlJc w:val="left"/>
      <w:pPr>
        <w:ind w:left="5848" w:hanging="360"/>
      </w:pPr>
      <w:rPr>
        <w:rFonts w:ascii="Courier New" w:hAnsi="Courier New" w:hint="default"/>
      </w:rPr>
    </w:lvl>
    <w:lvl w:ilvl="8" w:tplc="04090005" w:tentative="1">
      <w:start w:val="1"/>
      <w:numFmt w:val="bullet"/>
      <w:lvlText w:val=""/>
      <w:lvlJc w:val="left"/>
      <w:pPr>
        <w:ind w:left="6568" w:hanging="360"/>
      </w:pPr>
      <w:rPr>
        <w:rFonts w:ascii="Wingdings" w:hAnsi="Wingdings" w:hint="default"/>
      </w:rPr>
    </w:lvl>
  </w:abstractNum>
  <w:abstractNum w:abstractNumId="10" w15:restartNumberingAfterBreak="0">
    <w:nsid w:val="6E46381A"/>
    <w:multiLevelType w:val="hybridMultilevel"/>
    <w:tmpl w:val="496E5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3653D6"/>
    <w:multiLevelType w:val="hybridMultilevel"/>
    <w:tmpl w:val="11D80D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AA57179"/>
    <w:multiLevelType w:val="hybridMultilevel"/>
    <w:tmpl w:val="22AEB4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D87053F"/>
    <w:multiLevelType w:val="hybridMultilevel"/>
    <w:tmpl w:val="F2A2F1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0"/>
  </w:num>
  <w:num w:numId="3">
    <w:abstractNumId w:val="2"/>
  </w:num>
  <w:num w:numId="4">
    <w:abstractNumId w:val="12"/>
  </w:num>
  <w:num w:numId="5">
    <w:abstractNumId w:val="13"/>
  </w:num>
  <w:num w:numId="6">
    <w:abstractNumId w:val="11"/>
  </w:num>
  <w:num w:numId="7">
    <w:abstractNumId w:val="10"/>
  </w:num>
  <w:num w:numId="8">
    <w:abstractNumId w:val="6"/>
  </w:num>
  <w:num w:numId="9">
    <w:abstractNumId w:val="7"/>
  </w:num>
  <w:num w:numId="10">
    <w:abstractNumId w:val="1"/>
  </w:num>
  <w:num w:numId="11">
    <w:abstractNumId w:val="4"/>
  </w:num>
  <w:num w:numId="12">
    <w:abstractNumId w:val="3"/>
  </w:num>
  <w:num w:numId="13">
    <w:abstractNumId w:val="9"/>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E29"/>
    <w:rsid w:val="00003F85"/>
    <w:rsid w:val="000624DC"/>
    <w:rsid w:val="001A594F"/>
    <w:rsid w:val="001E7EC7"/>
    <w:rsid w:val="00356DE5"/>
    <w:rsid w:val="00365EF0"/>
    <w:rsid w:val="00451073"/>
    <w:rsid w:val="00514AC7"/>
    <w:rsid w:val="0054161C"/>
    <w:rsid w:val="0056091D"/>
    <w:rsid w:val="005675FE"/>
    <w:rsid w:val="00571264"/>
    <w:rsid w:val="0064547E"/>
    <w:rsid w:val="006A2AEA"/>
    <w:rsid w:val="006C4C25"/>
    <w:rsid w:val="00730E29"/>
    <w:rsid w:val="008425DB"/>
    <w:rsid w:val="00864017"/>
    <w:rsid w:val="008709C3"/>
    <w:rsid w:val="009115F6"/>
    <w:rsid w:val="0095156D"/>
    <w:rsid w:val="009A6050"/>
    <w:rsid w:val="00A20330"/>
    <w:rsid w:val="00A328A4"/>
    <w:rsid w:val="00A577F4"/>
    <w:rsid w:val="00B73E0C"/>
    <w:rsid w:val="00BE7928"/>
    <w:rsid w:val="00CB5332"/>
    <w:rsid w:val="00CD20CE"/>
    <w:rsid w:val="00CE0BAF"/>
    <w:rsid w:val="00CE44C8"/>
    <w:rsid w:val="00D10287"/>
    <w:rsid w:val="00E1470A"/>
    <w:rsid w:val="00EF35AA"/>
    <w:rsid w:val="00F140DD"/>
    <w:rsid w:val="00F30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3E6D9"/>
  <w15:docId w15:val="{9C83495F-DE58-4713-BB30-E087FC654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0E2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0E2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Body of text,Colorful List - Accent 11,List Paragraph1,Body of text+1,Body of text+2,Body of text+3,List Paragraph11"/>
    <w:basedOn w:val="Normal"/>
    <w:link w:val="ListParagraphChar"/>
    <w:uiPriority w:val="34"/>
    <w:qFormat/>
    <w:rsid w:val="00730E29"/>
    <w:pPr>
      <w:spacing w:after="0" w:line="240" w:lineRule="auto"/>
      <w:ind w:left="720"/>
      <w:contextualSpacing/>
      <w:jc w:val="both"/>
    </w:pPr>
    <w:rPr>
      <w:rFonts w:ascii="Arial" w:hAnsi="Arial"/>
      <w:sz w:val="24"/>
      <w:szCs w:val="24"/>
    </w:rPr>
  </w:style>
  <w:style w:type="character" w:customStyle="1" w:styleId="ListParagraphChar">
    <w:name w:val="List Paragraph Char"/>
    <w:aliases w:val="Body of text Char,Colorful List - Accent 11 Char,List Paragraph1 Char,Body of text+1 Char,Body of text+2 Char,Body of text+3 Char,List Paragraph11 Char"/>
    <w:link w:val="ListParagraph"/>
    <w:uiPriority w:val="34"/>
    <w:locked/>
    <w:rsid w:val="00730E29"/>
    <w:rPr>
      <w:rFonts w:ascii="Arial" w:eastAsia="Calibri"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811</Words>
  <Characters>4625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2021-08-17T19:36:00Z</dcterms:created>
  <dcterms:modified xsi:type="dcterms:W3CDTF">2021-08-17T19:36:00Z</dcterms:modified>
</cp:coreProperties>
</file>